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22F" w:rsidRPr="00EC0AFD" w:rsidRDefault="008B7254" w:rsidP="00AC022F">
      <w:pPr>
        <w:tabs>
          <w:tab w:val="left" w:pos="426"/>
          <w:tab w:val="left" w:pos="1560"/>
        </w:tabs>
        <w:spacing w:line="480" w:lineRule="auto"/>
        <w:rPr>
          <w:rFonts w:ascii="Times New Roman" w:hAnsi="Times New Roman"/>
          <w:b/>
          <w:sz w:val="24"/>
          <w:szCs w:val="24"/>
          <w:lang w:val="sv-SE"/>
        </w:rPr>
      </w:pPr>
      <w:bookmarkStart w:id="0" w:name="_GoBack"/>
      <w:r>
        <w:rPr>
          <w:rFonts w:ascii="Times New Roman" w:hAnsi="Times New Roman"/>
          <w:b/>
          <w:noProof/>
          <w:sz w:val="24"/>
          <w:szCs w:val="24"/>
        </w:rPr>
        <w:pict>
          <v:rect id="_x0000_s1027" style="position:absolute;margin-left:368.85pt;margin-top:-49.05pt;width:27pt;height:17.25pt;z-index:251661312" strokecolor="#eeece1 [3214]"/>
        </w:pict>
      </w:r>
      <w:bookmarkEnd w:id="0"/>
      <w:r>
        <w:rPr>
          <w:rFonts w:ascii="Times New Roman" w:hAnsi="Times New Roman"/>
          <w:b/>
          <w:noProof/>
          <w:sz w:val="24"/>
          <w:szCs w:val="24"/>
        </w:rPr>
        <w:pict>
          <v:rect id="_x0000_s1026" style="position:absolute;margin-left:386.1pt;margin-top:-31.8pt;width:13.5pt;height:12.75pt;z-index:251660288" strokecolor="white [3212]"/>
        </w:pict>
      </w:r>
    </w:p>
    <w:p w:rsidR="00AC022F" w:rsidRPr="00EC0AFD" w:rsidRDefault="00AC022F" w:rsidP="00AC022F">
      <w:pPr>
        <w:tabs>
          <w:tab w:val="left" w:pos="426"/>
          <w:tab w:val="left" w:pos="1560"/>
        </w:tabs>
        <w:spacing w:line="480" w:lineRule="auto"/>
        <w:rPr>
          <w:rFonts w:ascii="Times New Roman" w:hAnsi="Times New Roman"/>
          <w:b/>
          <w:sz w:val="24"/>
          <w:szCs w:val="24"/>
          <w:lang w:val="sv-SE"/>
        </w:rPr>
      </w:pPr>
    </w:p>
    <w:p w:rsidR="00AC022F" w:rsidRPr="00EC0AFD" w:rsidRDefault="00AC022F" w:rsidP="00AC022F">
      <w:pPr>
        <w:tabs>
          <w:tab w:val="left" w:pos="426"/>
          <w:tab w:val="left" w:pos="1560"/>
        </w:tabs>
        <w:spacing w:line="480" w:lineRule="auto"/>
        <w:rPr>
          <w:rFonts w:ascii="Times New Roman" w:hAnsi="Times New Roman"/>
          <w:b/>
          <w:sz w:val="24"/>
          <w:szCs w:val="24"/>
          <w:lang w:val="sv-SE"/>
        </w:rPr>
      </w:pPr>
    </w:p>
    <w:p w:rsidR="009B14F2" w:rsidRPr="00EC0AFD" w:rsidRDefault="009B14F2" w:rsidP="00DB16C9">
      <w:pPr>
        <w:pStyle w:val="ListParagraph"/>
        <w:numPr>
          <w:ilvl w:val="0"/>
          <w:numId w:val="8"/>
        </w:numPr>
        <w:tabs>
          <w:tab w:val="left" w:pos="426"/>
          <w:tab w:val="left" w:pos="1560"/>
        </w:tabs>
        <w:spacing w:line="480" w:lineRule="auto"/>
        <w:jc w:val="center"/>
        <w:rPr>
          <w:rFonts w:ascii="Times New Roman" w:hAnsi="Times New Roman"/>
          <w:b/>
          <w:sz w:val="24"/>
          <w:szCs w:val="24"/>
          <w:lang w:val="sv-SE"/>
        </w:rPr>
      </w:pPr>
      <w:r w:rsidRPr="00EC0AFD">
        <w:rPr>
          <w:rFonts w:ascii="Times New Roman" w:hAnsi="Times New Roman"/>
          <w:b/>
          <w:sz w:val="24"/>
          <w:szCs w:val="24"/>
        </w:rPr>
        <w:t>TINJAUAN PUSTAKA</w:t>
      </w:r>
    </w:p>
    <w:p w:rsidR="009B14F2" w:rsidRPr="00EC0AFD" w:rsidRDefault="009B14F2" w:rsidP="009B14F2">
      <w:pPr>
        <w:shd w:val="clear" w:color="auto" w:fill="FFFFFF"/>
        <w:spacing w:line="480" w:lineRule="auto"/>
        <w:jc w:val="center"/>
        <w:rPr>
          <w:rFonts w:ascii="Times New Roman" w:hAnsi="Times New Roman"/>
          <w:b/>
          <w:sz w:val="24"/>
          <w:szCs w:val="24"/>
        </w:rPr>
      </w:pPr>
    </w:p>
    <w:p w:rsidR="009B14F2" w:rsidRPr="00EC0AFD" w:rsidRDefault="00133DF2" w:rsidP="009B14F2">
      <w:pPr>
        <w:pStyle w:val="ListParagraph"/>
        <w:numPr>
          <w:ilvl w:val="0"/>
          <w:numId w:val="1"/>
        </w:numPr>
        <w:shd w:val="clear" w:color="auto" w:fill="FFFFFF"/>
        <w:tabs>
          <w:tab w:val="left" w:pos="364"/>
        </w:tabs>
        <w:spacing w:line="480" w:lineRule="auto"/>
        <w:ind w:left="426" w:hanging="426"/>
        <w:rPr>
          <w:rFonts w:ascii="Times New Roman" w:hAnsi="Times New Roman"/>
          <w:b/>
          <w:sz w:val="24"/>
          <w:szCs w:val="24"/>
        </w:rPr>
      </w:pPr>
      <w:r w:rsidRPr="00EC0AFD">
        <w:rPr>
          <w:rFonts w:ascii="Times New Roman" w:hAnsi="Times New Roman"/>
          <w:b/>
          <w:sz w:val="24"/>
          <w:szCs w:val="24"/>
        </w:rPr>
        <w:t>Pembelajaran Kooperatif</w:t>
      </w:r>
      <w:r w:rsidR="009B14F2" w:rsidRPr="00EC0AFD">
        <w:rPr>
          <w:rFonts w:ascii="Times New Roman" w:hAnsi="Times New Roman"/>
          <w:b/>
          <w:sz w:val="24"/>
          <w:szCs w:val="24"/>
        </w:rPr>
        <w:t xml:space="preserve"> </w:t>
      </w:r>
    </w:p>
    <w:p w:rsidR="009B14F2" w:rsidRPr="00EC0AFD" w:rsidRDefault="00133DF2" w:rsidP="00133DF2">
      <w:pPr>
        <w:autoSpaceDE w:val="0"/>
        <w:autoSpaceDN w:val="0"/>
        <w:adjustRightInd w:val="0"/>
        <w:spacing w:line="480" w:lineRule="auto"/>
        <w:ind w:left="364"/>
        <w:rPr>
          <w:rFonts w:ascii="Times New Roman" w:hAnsi="Times New Roman"/>
          <w:sz w:val="24"/>
          <w:szCs w:val="24"/>
        </w:rPr>
      </w:pPr>
      <w:r w:rsidRPr="00EC0AFD">
        <w:rPr>
          <w:rFonts w:ascii="Times New Roman" w:hAnsi="Times New Roman"/>
          <w:iCs/>
          <w:sz w:val="24"/>
          <w:szCs w:val="24"/>
        </w:rPr>
        <w:t>Pembelajaran kooperatif</w:t>
      </w:r>
      <w:r w:rsidR="009B14F2" w:rsidRPr="00EC0AFD">
        <w:rPr>
          <w:rFonts w:ascii="Times New Roman" w:hAnsi="Times New Roman"/>
          <w:i/>
          <w:iCs/>
          <w:sz w:val="24"/>
          <w:szCs w:val="24"/>
        </w:rPr>
        <w:t xml:space="preserve"> </w:t>
      </w:r>
      <w:r w:rsidR="009B14F2" w:rsidRPr="00EC0AFD">
        <w:rPr>
          <w:rFonts w:ascii="Times New Roman" w:hAnsi="Times New Roman"/>
          <w:sz w:val="24"/>
          <w:szCs w:val="24"/>
        </w:rPr>
        <w:t>merupakan strategi pembelajaran yang menitik beratkan pada pengelompokan siswa dengan tingkat kemampuan akademik yang berbeda kedalam kelompok-kelompok kecil</w:t>
      </w:r>
      <w:r w:rsidR="00F277FE" w:rsidRPr="00EC0AFD">
        <w:rPr>
          <w:rFonts w:ascii="Times New Roman" w:hAnsi="Times New Roman"/>
          <w:sz w:val="24"/>
          <w:szCs w:val="24"/>
        </w:rPr>
        <w:t xml:space="preserve">. </w:t>
      </w:r>
      <w:r w:rsidR="009B14F2" w:rsidRPr="00EC0AFD">
        <w:rPr>
          <w:rFonts w:ascii="Times New Roman" w:hAnsi="Times New Roman"/>
          <w:sz w:val="24"/>
          <w:szCs w:val="24"/>
        </w:rPr>
        <w:t>Kepada siswa diajarkan kecakapan-kecakapan khusus agar dapat bekerja sama dengan baik dalam kelompoknya, seperti menjelaskan kepada teman sekelompoknya, menghargai pendapat teman, berdiskusi dengan teratur, siswa yang pandai membantu yang lebih lemah, dan sebagainya</w:t>
      </w:r>
      <w:r w:rsidR="00EC0AFD" w:rsidRPr="00EC0AFD">
        <w:rPr>
          <w:rFonts w:ascii="Times New Roman" w:hAnsi="Times New Roman"/>
          <w:sz w:val="24"/>
          <w:szCs w:val="24"/>
          <w:lang w:val="id-ID"/>
        </w:rPr>
        <w:t xml:space="preserve"> (Anonim</w:t>
      </w:r>
      <w:r w:rsidR="00EC0AFD" w:rsidRPr="00EC0AFD">
        <w:rPr>
          <w:rFonts w:ascii="Times New Roman" w:hAnsi="Times New Roman"/>
          <w:sz w:val="24"/>
          <w:szCs w:val="24"/>
        </w:rPr>
        <w:t xml:space="preserve">, </w:t>
      </w:r>
      <w:r w:rsidR="009D3EDF" w:rsidRPr="00EC0AFD">
        <w:rPr>
          <w:rFonts w:ascii="Times New Roman" w:hAnsi="Times New Roman"/>
          <w:sz w:val="24"/>
          <w:szCs w:val="24"/>
          <w:lang w:val="id-ID"/>
        </w:rPr>
        <w:t>2011:5)</w:t>
      </w:r>
      <w:r w:rsidR="009B14F2" w:rsidRPr="00EC0AFD">
        <w:rPr>
          <w:rFonts w:ascii="Times New Roman" w:hAnsi="Times New Roman"/>
          <w:sz w:val="24"/>
          <w:szCs w:val="24"/>
        </w:rPr>
        <w:t xml:space="preserve">. </w:t>
      </w:r>
    </w:p>
    <w:p w:rsidR="009B14F2" w:rsidRPr="00EC0AFD" w:rsidRDefault="009B14F2" w:rsidP="009B14F2">
      <w:pPr>
        <w:pStyle w:val="ListParagraph"/>
        <w:tabs>
          <w:tab w:val="left" w:pos="0"/>
          <w:tab w:val="left" w:pos="810"/>
          <w:tab w:val="left" w:pos="851"/>
        </w:tabs>
        <w:ind w:left="851" w:hanging="425"/>
        <w:jc w:val="both"/>
        <w:rPr>
          <w:rFonts w:ascii="Times New Roman" w:hAnsi="Times New Roman"/>
          <w:sz w:val="24"/>
          <w:szCs w:val="24"/>
        </w:rPr>
      </w:pPr>
    </w:p>
    <w:p w:rsidR="00133DF2" w:rsidRPr="00EC0AFD" w:rsidRDefault="009B14F2" w:rsidP="009B14F2">
      <w:pPr>
        <w:autoSpaceDE w:val="0"/>
        <w:autoSpaceDN w:val="0"/>
        <w:adjustRightInd w:val="0"/>
        <w:spacing w:line="480" w:lineRule="auto"/>
        <w:ind w:left="364"/>
        <w:rPr>
          <w:rFonts w:ascii="Times New Roman" w:hAnsi="Times New Roman"/>
          <w:sz w:val="24"/>
          <w:szCs w:val="24"/>
        </w:rPr>
      </w:pPr>
      <w:r w:rsidRPr="00EC0AFD">
        <w:rPr>
          <w:rFonts w:ascii="Times New Roman" w:hAnsi="Times New Roman"/>
          <w:sz w:val="24"/>
          <w:szCs w:val="24"/>
        </w:rPr>
        <w:t>Nurhadi dan Senduk 2003 (dalam Wena 2009:188) menyatakan bahwa pembelajaran</w:t>
      </w:r>
      <w:r w:rsidR="00133DF2" w:rsidRPr="00EC0AFD">
        <w:rPr>
          <w:rFonts w:ascii="Times New Roman" w:hAnsi="Times New Roman"/>
          <w:sz w:val="24"/>
          <w:szCs w:val="24"/>
        </w:rPr>
        <w:t xml:space="preserve"> kooperatif</w:t>
      </w:r>
      <w:r w:rsidRPr="00EC0AFD">
        <w:rPr>
          <w:rFonts w:ascii="Times New Roman" w:hAnsi="Times New Roman"/>
          <w:sz w:val="24"/>
          <w:szCs w:val="24"/>
        </w:rPr>
        <w:t xml:space="preserve"> adalah pembelajaran yang secara sadar menciptakan interaksi yang silih asah sehingga sumber belajar bagi siswa bukan hanya guru dan buku ajar, tetapi juga sesama siswa. Menurut Lie (2008:31), bahwa model   </w:t>
      </w:r>
      <w:r w:rsidR="00133DF2" w:rsidRPr="00EC0AFD">
        <w:rPr>
          <w:rFonts w:ascii="Times New Roman" w:hAnsi="Times New Roman"/>
          <w:sz w:val="24"/>
          <w:szCs w:val="24"/>
        </w:rPr>
        <w:t>kooperatif</w:t>
      </w:r>
      <w:r w:rsidRPr="00EC0AFD">
        <w:rPr>
          <w:rFonts w:ascii="Times New Roman" w:hAnsi="Times New Roman"/>
          <w:sz w:val="24"/>
          <w:szCs w:val="24"/>
        </w:rPr>
        <w:t xml:space="preserve">  tidak sama dengan sekadar belajar kelompok, tetapi ada unsur-unsur dasar yang membedakannya dengan pembagian kelompok yang dilakukan asal asalan. Pembelajaran</w:t>
      </w:r>
      <w:r w:rsidR="0019514F" w:rsidRPr="00EC0AFD">
        <w:rPr>
          <w:rFonts w:ascii="Times New Roman" w:hAnsi="Times New Roman"/>
          <w:sz w:val="24"/>
          <w:szCs w:val="24"/>
        </w:rPr>
        <w:t xml:space="preserve"> </w:t>
      </w:r>
      <w:r w:rsidR="00133DF2" w:rsidRPr="00EC0AFD">
        <w:rPr>
          <w:rFonts w:ascii="Times New Roman" w:hAnsi="Times New Roman"/>
          <w:sz w:val="24"/>
          <w:szCs w:val="24"/>
        </w:rPr>
        <w:t>kooperatif</w:t>
      </w:r>
      <w:r w:rsidRPr="00EC0AFD">
        <w:rPr>
          <w:rFonts w:ascii="Times New Roman" w:hAnsi="Times New Roman"/>
          <w:sz w:val="24"/>
          <w:szCs w:val="24"/>
        </w:rPr>
        <w:t xml:space="preserve">  merupakan salah satu model   pembelajaran kelompok yang memiliki aturan-aturan tertentu. Prinsip dasar pembelajaran</w:t>
      </w:r>
      <w:r w:rsidR="00517EF3" w:rsidRPr="00EC0AFD">
        <w:rPr>
          <w:rFonts w:ascii="Times New Roman" w:hAnsi="Times New Roman"/>
          <w:sz w:val="24"/>
          <w:szCs w:val="24"/>
        </w:rPr>
        <w:t xml:space="preserve"> </w:t>
      </w:r>
      <w:r w:rsidR="00133DF2" w:rsidRPr="00EC0AFD">
        <w:rPr>
          <w:rFonts w:ascii="Times New Roman" w:hAnsi="Times New Roman"/>
          <w:sz w:val="24"/>
          <w:szCs w:val="24"/>
        </w:rPr>
        <w:t>kooperatif</w:t>
      </w:r>
      <w:r w:rsidRPr="00EC0AFD">
        <w:rPr>
          <w:rFonts w:ascii="Times New Roman" w:hAnsi="Times New Roman"/>
          <w:sz w:val="24"/>
          <w:szCs w:val="24"/>
        </w:rPr>
        <w:t xml:space="preserve">  adalah siswa membentuk kelompok kecil dan saling mengajar sesamanya untuk mencapai tujuan bersama. </w:t>
      </w:r>
    </w:p>
    <w:p w:rsidR="006E5D91" w:rsidRPr="00EC0AFD" w:rsidRDefault="009B14F2" w:rsidP="006E5D91">
      <w:pPr>
        <w:autoSpaceDE w:val="0"/>
        <w:autoSpaceDN w:val="0"/>
        <w:adjustRightInd w:val="0"/>
        <w:spacing w:line="480" w:lineRule="auto"/>
        <w:ind w:left="364"/>
        <w:rPr>
          <w:rFonts w:ascii="Times New Roman" w:eastAsia="Times New Roman" w:hAnsi="Times New Roman"/>
          <w:sz w:val="24"/>
          <w:szCs w:val="24"/>
          <w:lang w:val="sv-SE"/>
        </w:rPr>
      </w:pPr>
      <w:r w:rsidRPr="00EC0AFD">
        <w:rPr>
          <w:rFonts w:ascii="Times New Roman" w:hAnsi="Times New Roman"/>
          <w:sz w:val="24"/>
          <w:szCs w:val="24"/>
          <w:lang w:val="sv-SE"/>
        </w:rPr>
        <w:lastRenderedPageBreak/>
        <w:t>Dalam pembelajaran</w:t>
      </w:r>
      <w:r w:rsidR="00133DF2" w:rsidRPr="00EC0AFD">
        <w:rPr>
          <w:rFonts w:ascii="Times New Roman" w:hAnsi="Times New Roman"/>
          <w:sz w:val="24"/>
          <w:szCs w:val="24"/>
          <w:lang w:val="sv-SE"/>
        </w:rPr>
        <w:t xml:space="preserve"> kooperatif</w:t>
      </w:r>
      <w:r w:rsidRPr="00EC0AFD">
        <w:rPr>
          <w:rFonts w:ascii="Times New Roman" w:hAnsi="Times New Roman"/>
          <w:sz w:val="24"/>
          <w:szCs w:val="24"/>
          <w:lang w:val="sv-SE"/>
        </w:rPr>
        <w:t xml:space="preserve"> siswa pandai mengajar siswa yang kurang pandai tanpa merasa dirugikan. Siswa kurang pandai dapat belajar dalam suasana yang menyenangkan karena banyak teman yang membantu dan memotivasinya. </w:t>
      </w:r>
      <w:r w:rsidR="00EC0AFD" w:rsidRPr="00EC0AFD">
        <w:rPr>
          <w:rFonts w:ascii="Times New Roman" w:hAnsi="Times New Roman"/>
          <w:sz w:val="24"/>
          <w:szCs w:val="24"/>
          <w:lang w:val="sv-SE"/>
        </w:rPr>
        <w:br/>
      </w:r>
      <w:r w:rsidR="006E5D91" w:rsidRPr="00EC0AFD">
        <w:rPr>
          <w:rFonts w:ascii="Times New Roman" w:hAnsi="Times New Roman"/>
          <w:sz w:val="24"/>
          <w:szCs w:val="24"/>
          <w:lang w:val="sv-SE"/>
        </w:rPr>
        <w:br/>
      </w:r>
      <w:r w:rsidRPr="00EC0AFD">
        <w:rPr>
          <w:rFonts w:ascii="Times New Roman" w:hAnsi="Times New Roman"/>
          <w:sz w:val="24"/>
          <w:szCs w:val="24"/>
          <w:lang w:val="sv-SE"/>
        </w:rPr>
        <w:t>Siswa yang sebelumnya terbiasa bersikap pasif setelah menggunakan pembelajaran</w:t>
      </w:r>
      <w:r w:rsidR="00133DF2" w:rsidRPr="00EC0AFD">
        <w:rPr>
          <w:rFonts w:ascii="Times New Roman" w:hAnsi="Times New Roman"/>
          <w:sz w:val="24"/>
          <w:szCs w:val="24"/>
          <w:lang w:val="sv-SE"/>
        </w:rPr>
        <w:t xml:space="preserve"> kooperatif akan </w:t>
      </w:r>
      <w:r w:rsidRPr="00EC0AFD">
        <w:rPr>
          <w:rFonts w:ascii="Times New Roman" w:hAnsi="Times New Roman"/>
          <w:sz w:val="24"/>
          <w:szCs w:val="24"/>
          <w:lang w:val="sv-SE"/>
        </w:rPr>
        <w:t xml:space="preserve">berpartisipasi secara aktif agar bisa diterima oleh anggota kelompoknya Priyatno 2007( dalam Wena 2009:189). </w:t>
      </w:r>
      <w:r w:rsidRPr="00EC0AFD">
        <w:rPr>
          <w:rFonts w:ascii="Times New Roman" w:hAnsi="Times New Roman"/>
          <w:color w:val="000000"/>
          <w:sz w:val="24"/>
          <w:szCs w:val="24"/>
          <w:lang w:val="sv-SE"/>
        </w:rPr>
        <w:t>Agar terlaksana dengan baik strategi ini dilengkapi dengan LKS</w:t>
      </w:r>
      <w:r w:rsidRPr="00EC0AFD">
        <w:rPr>
          <w:rFonts w:ascii="Times New Roman" w:hAnsi="Times New Roman"/>
          <w:sz w:val="24"/>
          <w:szCs w:val="24"/>
          <w:lang w:val="sv-SE"/>
        </w:rPr>
        <w:t xml:space="preserve"> </w:t>
      </w:r>
      <w:r w:rsidRPr="00EC0AFD">
        <w:rPr>
          <w:rFonts w:ascii="Times New Roman" w:hAnsi="Times New Roman"/>
          <w:color w:val="000000"/>
          <w:sz w:val="24"/>
          <w:szCs w:val="24"/>
          <w:lang w:val="sv-SE"/>
        </w:rPr>
        <w:t>yang berisi tugas atau pertanyaan yang harus dikerjakan siswa. Selama bekerja dalam kelompok, setiap anggota kelompok berkesempatan untuk mengemukakan pendapatnya dan memberikan respon terhadap pendapat temannya. Setelah menyelesaikan tugas kelompok, masing-masing menyajikan hasil pekerjaannya di</w:t>
      </w:r>
      <w:r w:rsidR="009300F4" w:rsidRPr="00EC0AFD">
        <w:rPr>
          <w:rFonts w:ascii="Times New Roman" w:hAnsi="Times New Roman"/>
          <w:color w:val="000000"/>
          <w:sz w:val="24"/>
          <w:szCs w:val="24"/>
          <w:lang w:val="sv-SE"/>
        </w:rPr>
        <w:t xml:space="preserve"> </w:t>
      </w:r>
      <w:r w:rsidRPr="00EC0AFD">
        <w:rPr>
          <w:rFonts w:ascii="Times New Roman" w:hAnsi="Times New Roman"/>
          <w:color w:val="000000"/>
          <w:sz w:val="24"/>
          <w:szCs w:val="24"/>
          <w:lang w:val="sv-SE"/>
        </w:rPr>
        <w:t xml:space="preserve">depan kelas untuk didiskusikan dengan seluruh siswa. </w:t>
      </w:r>
      <w:r w:rsidR="006E5D91" w:rsidRPr="00EC0AFD">
        <w:rPr>
          <w:rFonts w:ascii="Times New Roman" w:hAnsi="Times New Roman"/>
          <w:color w:val="000000"/>
          <w:sz w:val="24"/>
          <w:szCs w:val="24"/>
          <w:lang w:val="sv-SE"/>
        </w:rPr>
        <w:br/>
      </w:r>
      <w:r w:rsidR="006E5D91" w:rsidRPr="00EC0AFD">
        <w:rPr>
          <w:rFonts w:ascii="Times New Roman" w:hAnsi="Times New Roman"/>
          <w:color w:val="000000"/>
          <w:sz w:val="24"/>
          <w:szCs w:val="24"/>
          <w:lang w:val="sv-SE"/>
        </w:rPr>
        <w:br/>
      </w:r>
      <w:r w:rsidRPr="00EC0AFD">
        <w:rPr>
          <w:rFonts w:ascii="Times New Roman" w:eastAsia="Times New Roman" w:hAnsi="Times New Roman"/>
          <w:sz w:val="24"/>
          <w:szCs w:val="24"/>
          <w:lang w:val="sv-SE"/>
        </w:rPr>
        <w:t>Sistem pembelajaran gotong royong atau</w:t>
      </w:r>
      <w:r w:rsidR="006E5D91" w:rsidRPr="00EC0AFD">
        <w:rPr>
          <w:rFonts w:ascii="Times New Roman" w:eastAsia="Times New Roman" w:hAnsi="Times New Roman"/>
          <w:sz w:val="24"/>
          <w:szCs w:val="24"/>
          <w:lang w:val="sv-SE"/>
        </w:rPr>
        <w:t xml:space="preserve"> </w:t>
      </w:r>
      <w:r w:rsidR="00133DF2" w:rsidRPr="00EC0AFD">
        <w:rPr>
          <w:rFonts w:ascii="Times New Roman" w:eastAsia="Times New Roman" w:hAnsi="Times New Roman"/>
          <w:sz w:val="24"/>
          <w:szCs w:val="24"/>
          <w:lang w:val="sv-SE"/>
        </w:rPr>
        <w:t>kooperatif</w:t>
      </w:r>
      <w:r w:rsidRPr="00EC0AFD">
        <w:rPr>
          <w:rFonts w:ascii="Times New Roman" w:eastAsia="Times New Roman" w:hAnsi="Times New Roman"/>
          <w:sz w:val="24"/>
          <w:szCs w:val="24"/>
          <w:lang w:val="sv-SE"/>
        </w:rPr>
        <w:t xml:space="preserve"> merupakan sistem pengajaran yang memberi kesempatan kepada anak didik untuk bekerja sama dengan sesama siswa dalam tugas-tugas yang terstruktur Pembelajaran</w:t>
      </w:r>
      <w:r w:rsidR="006E5D91" w:rsidRPr="00EC0AFD">
        <w:rPr>
          <w:rFonts w:ascii="Times New Roman" w:eastAsia="Times New Roman" w:hAnsi="Times New Roman"/>
          <w:sz w:val="24"/>
          <w:szCs w:val="24"/>
          <w:lang w:val="sv-SE"/>
        </w:rPr>
        <w:t xml:space="preserve">  </w:t>
      </w:r>
      <w:r w:rsidR="00133DF2" w:rsidRPr="00EC0AFD">
        <w:rPr>
          <w:rFonts w:ascii="Times New Roman" w:eastAsia="Times New Roman" w:hAnsi="Times New Roman"/>
          <w:sz w:val="24"/>
          <w:szCs w:val="24"/>
          <w:lang w:val="sv-SE"/>
        </w:rPr>
        <w:t>kooperatif</w:t>
      </w:r>
      <w:r w:rsidRPr="00EC0AFD">
        <w:rPr>
          <w:rFonts w:ascii="Times New Roman" w:eastAsia="Times New Roman" w:hAnsi="Times New Roman"/>
          <w:sz w:val="24"/>
          <w:szCs w:val="24"/>
          <w:lang w:val="sv-SE"/>
        </w:rPr>
        <w:t xml:space="preserve"> dikenal dengan pembelajaran secara berkelompok. Tetapi belajar</w:t>
      </w:r>
      <w:r w:rsidR="006E5D91" w:rsidRPr="00EC0AFD">
        <w:rPr>
          <w:rFonts w:ascii="Times New Roman" w:eastAsia="Times New Roman" w:hAnsi="Times New Roman"/>
          <w:sz w:val="24"/>
          <w:szCs w:val="24"/>
          <w:lang w:val="sv-SE"/>
        </w:rPr>
        <w:t xml:space="preserve"> </w:t>
      </w:r>
      <w:r w:rsidR="00133DF2" w:rsidRPr="00EC0AFD">
        <w:rPr>
          <w:rFonts w:ascii="Times New Roman" w:eastAsia="Times New Roman" w:hAnsi="Times New Roman"/>
          <w:sz w:val="24"/>
          <w:szCs w:val="24"/>
          <w:lang w:val="sv-SE"/>
        </w:rPr>
        <w:t>kooperatif</w:t>
      </w:r>
      <w:r w:rsidRPr="00EC0AFD">
        <w:rPr>
          <w:rFonts w:ascii="Times New Roman" w:eastAsia="Times New Roman" w:hAnsi="Times New Roman"/>
          <w:sz w:val="24"/>
          <w:szCs w:val="24"/>
          <w:lang w:val="sv-SE"/>
        </w:rPr>
        <w:t xml:space="preserve"> lebih dari sekedar belajar kelompok atau kerja kelompok karena dalam belajar</w:t>
      </w:r>
      <w:r w:rsidR="006E5D91" w:rsidRPr="00EC0AFD">
        <w:rPr>
          <w:rFonts w:ascii="Times New Roman" w:eastAsia="Times New Roman" w:hAnsi="Times New Roman"/>
          <w:sz w:val="24"/>
          <w:szCs w:val="24"/>
          <w:lang w:val="sv-SE"/>
        </w:rPr>
        <w:t xml:space="preserve"> </w:t>
      </w:r>
      <w:r w:rsidR="00133DF2" w:rsidRPr="00EC0AFD">
        <w:rPr>
          <w:rFonts w:ascii="Times New Roman" w:eastAsia="Times New Roman" w:hAnsi="Times New Roman"/>
          <w:sz w:val="24"/>
          <w:szCs w:val="24"/>
          <w:lang w:val="sv-SE"/>
        </w:rPr>
        <w:t>kooperatif</w:t>
      </w:r>
      <w:r w:rsidRPr="00EC0AFD">
        <w:rPr>
          <w:rFonts w:ascii="Times New Roman" w:eastAsia="Times New Roman" w:hAnsi="Times New Roman"/>
          <w:sz w:val="24"/>
          <w:szCs w:val="24"/>
          <w:lang w:val="sv-SE"/>
        </w:rPr>
        <w:t xml:space="preserve"> ada struktur dorongan atau tugas yang bersifat</w:t>
      </w:r>
      <w:r w:rsidR="006E5D91" w:rsidRPr="00EC0AFD">
        <w:rPr>
          <w:rFonts w:ascii="Times New Roman" w:eastAsia="Times New Roman" w:hAnsi="Times New Roman"/>
          <w:sz w:val="24"/>
          <w:szCs w:val="24"/>
          <w:lang w:val="sv-SE"/>
        </w:rPr>
        <w:t xml:space="preserve"> </w:t>
      </w:r>
      <w:r w:rsidR="00133DF2" w:rsidRPr="00EC0AFD">
        <w:rPr>
          <w:rFonts w:ascii="Times New Roman" w:eastAsia="Times New Roman" w:hAnsi="Times New Roman"/>
          <w:sz w:val="24"/>
          <w:szCs w:val="24"/>
          <w:lang w:val="sv-SE"/>
        </w:rPr>
        <w:t>kooperatif</w:t>
      </w:r>
      <w:r w:rsidRPr="00EC0AFD">
        <w:rPr>
          <w:rFonts w:ascii="Times New Roman" w:eastAsia="Times New Roman" w:hAnsi="Times New Roman"/>
          <w:sz w:val="24"/>
          <w:szCs w:val="24"/>
          <w:lang w:val="sv-SE"/>
        </w:rPr>
        <w:t xml:space="preserve"> sehingga memungkinkan terjadinya interaksi secara terbuka dan hubungan yang bersifat interdepedensi efektif diantara anggota kelompok (Sugandi, 2002: 14). </w:t>
      </w:r>
    </w:p>
    <w:p w:rsidR="009B14F2" w:rsidRPr="00EC0AFD" w:rsidRDefault="009B14F2" w:rsidP="006E5D91">
      <w:pPr>
        <w:autoSpaceDE w:val="0"/>
        <w:autoSpaceDN w:val="0"/>
        <w:adjustRightInd w:val="0"/>
        <w:spacing w:line="480" w:lineRule="auto"/>
        <w:ind w:left="364"/>
        <w:rPr>
          <w:rFonts w:ascii="Times New Roman" w:hAnsi="Times New Roman"/>
          <w:sz w:val="24"/>
          <w:szCs w:val="24"/>
          <w:lang w:val="sv-SE"/>
        </w:rPr>
      </w:pPr>
      <w:r w:rsidRPr="00EC0AFD">
        <w:rPr>
          <w:rFonts w:ascii="Times New Roman" w:eastAsia="Times New Roman" w:hAnsi="Times New Roman"/>
          <w:sz w:val="24"/>
          <w:szCs w:val="24"/>
          <w:lang w:val="sv-SE"/>
        </w:rPr>
        <w:lastRenderedPageBreak/>
        <w:t>Hubungan kerja seperti itu memungkinkan timbulnya persepsi yang positif tentang apa yang dapat dilakukan siswa untuk mencapai keberhasilan belajar berdasarkan kemampuan dirinya secara individu dan andil dari anggota kelompok lain selama belajar bersama dalam kelompok. Untuk mencapai hasil yang maksimal, maka harus diterapkan lima unsur model   pembelajaran gotong royong, yaitu: a)  Saling ketergantungan positif b)  Tanggung jawab perseorangan c)  Tatap muka  d) Komunikasi antar anggota  e) Evaluasi proses kelompok.</w:t>
      </w:r>
    </w:p>
    <w:p w:rsidR="009B14F2" w:rsidRPr="00EC0AFD" w:rsidRDefault="009B14F2" w:rsidP="009B14F2">
      <w:pPr>
        <w:spacing w:before="100" w:beforeAutospacing="1" w:after="100" w:afterAutospacing="1" w:line="480" w:lineRule="auto"/>
        <w:ind w:left="363"/>
        <w:rPr>
          <w:rFonts w:ascii="Times New Roman" w:eastAsia="Times New Roman" w:hAnsi="Times New Roman"/>
          <w:sz w:val="24"/>
          <w:szCs w:val="24"/>
        </w:rPr>
      </w:pPr>
      <w:r w:rsidRPr="00EC0AFD">
        <w:rPr>
          <w:rFonts w:ascii="Times New Roman" w:eastAsia="Times New Roman" w:hAnsi="Times New Roman"/>
          <w:sz w:val="24"/>
          <w:szCs w:val="24"/>
          <w:lang w:val="sv-SE"/>
        </w:rPr>
        <w:t>Sebagai seorang guru dalam memberikan pelajaran kepada siswa tentu akan memilih manakah model pembelajaran yang tepat diberikan untuk materi pelajaran tertentu. Apabila seorang guru ingin menggunakan pembelajaran</w:t>
      </w:r>
      <w:r w:rsidR="006E5D91" w:rsidRPr="00EC0AFD">
        <w:rPr>
          <w:rFonts w:ascii="Times New Roman" w:eastAsia="Times New Roman" w:hAnsi="Times New Roman"/>
          <w:sz w:val="24"/>
          <w:szCs w:val="24"/>
          <w:lang w:val="sv-SE"/>
        </w:rPr>
        <w:t xml:space="preserve"> </w:t>
      </w:r>
      <w:r w:rsidR="00133DF2" w:rsidRPr="00EC0AFD">
        <w:rPr>
          <w:rFonts w:ascii="Times New Roman" w:eastAsia="Times New Roman" w:hAnsi="Times New Roman"/>
          <w:sz w:val="24"/>
          <w:szCs w:val="24"/>
          <w:lang w:val="sv-SE"/>
        </w:rPr>
        <w:t>kooperatif</w:t>
      </w:r>
      <w:r w:rsidRPr="00EC0AFD">
        <w:rPr>
          <w:rFonts w:ascii="Times New Roman" w:eastAsia="Times New Roman" w:hAnsi="Times New Roman"/>
          <w:sz w:val="24"/>
          <w:szCs w:val="24"/>
          <w:lang w:val="sv-SE"/>
        </w:rPr>
        <w:t>, maka haruslah terlebih dahulu mengerti tentang pembelajaran</w:t>
      </w:r>
      <w:r w:rsidR="006E5D91" w:rsidRPr="00EC0AFD">
        <w:rPr>
          <w:rFonts w:ascii="Times New Roman" w:eastAsia="Times New Roman" w:hAnsi="Times New Roman"/>
          <w:sz w:val="24"/>
          <w:szCs w:val="24"/>
          <w:lang w:val="sv-SE"/>
        </w:rPr>
        <w:t xml:space="preserve"> </w:t>
      </w:r>
      <w:r w:rsidR="00133DF2" w:rsidRPr="00EC0AFD">
        <w:rPr>
          <w:rFonts w:ascii="Times New Roman" w:eastAsia="Times New Roman" w:hAnsi="Times New Roman"/>
          <w:sz w:val="24"/>
          <w:szCs w:val="24"/>
          <w:lang w:val="sv-SE"/>
        </w:rPr>
        <w:t>kooperatif</w:t>
      </w:r>
      <w:r w:rsidRPr="00EC0AFD">
        <w:rPr>
          <w:rFonts w:ascii="Times New Roman" w:eastAsia="Times New Roman" w:hAnsi="Times New Roman"/>
          <w:sz w:val="24"/>
          <w:szCs w:val="24"/>
          <w:lang w:val="sv-SE"/>
        </w:rPr>
        <w:t xml:space="preserve"> tersebut. </w:t>
      </w:r>
      <w:r w:rsidRPr="00EC0AFD">
        <w:rPr>
          <w:rFonts w:ascii="Times New Roman" w:eastAsia="Times New Roman" w:hAnsi="Times New Roman"/>
          <w:sz w:val="24"/>
          <w:szCs w:val="24"/>
        </w:rPr>
        <w:t>Menurut Depdiknas ( 2005 : 46) mengemukakan ciri-ciri pembelajaran</w:t>
      </w:r>
      <w:r w:rsidR="000A5A62" w:rsidRPr="00EC0AFD">
        <w:rPr>
          <w:rFonts w:ascii="Times New Roman" w:eastAsia="Times New Roman" w:hAnsi="Times New Roman"/>
          <w:sz w:val="24"/>
          <w:szCs w:val="24"/>
        </w:rPr>
        <w:t xml:space="preserve"> </w:t>
      </w:r>
      <w:r w:rsidR="00133DF2" w:rsidRPr="00EC0AFD">
        <w:rPr>
          <w:rFonts w:ascii="Times New Roman" w:eastAsia="Times New Roman" w:hAnsi="Times New Roman"/>
          <w:sz w:val="24"/>
          <w:szCs w:val="24"/>
        </w:rPr>
        <w:t>kooperatif</w:t>
      </w:r>
      <w:r w:rsidRPr="00EC0AFD">
        <w:rPr>
          <w:rFonts w:ascii="Times New Roman" w:eastAsia="Times New Roman" w:hAnsi="Times New Roman"/>
          <w:sz w:val="24"/>
          <w:szCs w:val="24"/>
        </w:rPr>
        <w:t xml:space="preserve"> sebagai berikut:</w:t>
      </w:r>
    </w:p>
    <w:p w:rsidR="009B14F2" w:rsidRPr="00EC0AFD" w:rsidRDefault="009B14F2" w:rsidP="009B14F2">
      <w:pPr>
        <w:pStyle w:val="ListParagraph"/>
        <w:numPr>
          <w:ilvl w:val="2"/>
          <w:numId w:val="5"/>
        </w:numPr>
        <w:spacing w:before="100" w:beforeAutospacing="1" w:after="100" w:afterAutospacing="1"/>
        <w:ind w:left="851" w:hanging="425"/>
        <w:rPr>
          <w:rFonts w:ascii="Times New Roman" w:eastAsia="Times New Roman" w:hAnsi="Times New Roman"/>
          <w:sz w:val="24"/>
          <w:szCs w:val="24"/>
          <w:lang w:val="sv-SE"/>
        </w:rPr>
      </w:pPr>
      <w:r w:rsidRPr="00EC0AFD">
        <w:rPr>
          <w:rFonts w:ascii="Times New Roman" w:eastAsia="Times New Roman" w:hAnsi="Times New Roman"/>
          <w:sz w:val="24"/>
          <w:szCs w:val="24"/>
          <w:lang w:val="sv-SE"/>
        </w:rPr>
        <w:t>Siswa bekerja dalam kelompok secara</w:t>
      </w:r>
      <w:r w:rsidR="004158EC" w:rsidRPr="00EC0AFD">
        <w:rPr>
          <w:rFonts w:ascii="Times New Roman" w:eastAsia="Times New Roman" w:hAnsi="Times New Roman"/>
          <w:sz w:val="24"/>
          <w:szCs w:val="24"/>
          <w:lang w:val="sv-SE"/>
        </w:rPr>
        <w:t xml:space="preserve"> </w:t>
      </w:r>
      <w:r w:rsidR="00133DF2" w:rsidRPr="00EC0AFD">
        <w:rPr>
          <w:rFonts w:ascii="Times New Roman" w:eastAsia="Times New Roman" w:hAnsi="Times New Roman"/>
          <w:sz w:val="24"/>
          <w:szCs w:val="24"/>
          <w:lang w:val="sv-SE"/>
        </w:rPr>
        <w:t>kooperatif</w:t>
      </w:r>
      <w:r w:rsidRPr="00EC0AFD">
        <w:rPr>
          <w:rFonts w:ascii="Times New Roman" w:eastAsia="Times New Roman" w:hAnsi="Times New Roman"/>
          <w:sz w:val="24"/>
          <w:szCs w:val="24"/>
          <w:lang w:val="sv-SE"/>
        </w:rPr>
        <w:t xml:space="preserve"> untuk menuntaskan materi belajarnya.</w:t>
      </w:r>
    </w:p>
    <w:p w:rsidR="009B14F2" w:rsidRPr="00EC0AFD" w:rsidRDefault="009B14F2" w:rsidP="009B14F2">
      <w:pPr>
        <w:pStyle w:val="ListParagraph"/>
        <w:numPr>
          <w:ilvl w:val="2"/>
          <w:numId w:val="5"/>
        </w:numPr>
        <w:spacing w:before="100" w:beforeAutospacing="1" w:after="100" w:afterAutospacing="1"/>
        <w:ind w:left="851" w:hanging="425"/>
        <w:rPr>
          <w:rFonts w:ascii="Times New Roman" w:eastAsia="Times New Roman" w:hAnsi="Times New Roman"/>
          <w:sz w:val="24"/>
          <w:szCs w:val="24"/>
          <w:lang w:val="sv-SE"/>
        </w:rPr>
      </w:pPr>
      <w:r w:rsidRPr="00EC0AFD">
        <w:rPr>
          <w:rFonts w:ascii="Times New Roman" w:eastAsia="Times New Roman" w:hAnsi="Times New Roman"/>
          <w:sz w:val="24"/>
          <w:szCs w:val="24"/>
          <w:lang w:val="sv-SE"/>
        </w:rPr>
        <w:t>Kelompok dibentuk dari siswa yang memiliki kemampuan tinggi, sedang dan rendah.</w:t>
      </w:r>
    </w:p>
    <w:p w:rsidR="009B14F2" w:rsidRPr="00EC0AFD" w:rsidRDefault="009B14F2" w:rsidP="009B14F2">
      <w:pPr>
        <w:pStyle w:val="ListParagraph"/>
        <w:numPr>
          <w:ilvl w:val="2"/>
          <w:numId w:val="5"/>
        </w:numPr>
        <w:spacing w:before="100" w:beforeAutospacing="1" w:after="100" w:afterAutospacing="1"/>
        <w:ind w:left="851" w:hanging="425"/>
        <w:rPr>
          <w:rFonts w:ascii="Times New Roman" w:eastAsia="Times New Roman" w:hAnsi="Times New Roman"/>
          <w:sz w:val="24"/>
          <w:szCs w:val="24"/>
          <w:lang w:val="sv-SE"/>
        </w:rPr>
      </w:pPr>
      <w:r w:rsidRPr="00EC0AFD">
        <w:rPr>
          <w:rFonts w:ascii="Times New Roman" w:eastAsia="Times New Roman" w:hAnsi="Times New Roman"/>
          <w:sz w:val="24"/>
          <w:szCs w:val="24"/>
          <w:lang w:val="sv-SE"/>
        </w:rPr>
        <w:t>Bila mungkin anggota kelompok berasal dari ras, budaya, suku, jenis kelamin yang berbeda.</w:t>
      </w:r>
    </w:p>
    <w:p w:rsidR="009B14F2" w:rsidRPr="00EC0AFD" w:rsidRDefault="009B14F2" w:rsidP="009B14F2">
      <w:pPr>
        <w:pStyle w:val="ListParagraph"/>
        <w:numPr>
          <w:ilvl w:val="2"/>
          <w:numId w:val="5"/>
        </w:numPr>
        <w:spacing w:before="100" w:beforeAutospacing="1" w:after="100" w:afterAutospacing="1"/>
        <w:ind w:left="851" w:hanging="425"/>
        <w:rPr>
          <w:rFonts w:ascii="Times New Roman" w:eastAsia="Times New Roman" w:hAnsi="Times New Roman"/>
          <w:sz w:val="24"/>
          <w:szCs w:val="24"/>
          <w:lang w:val="sv-SE"/>
        </w:rPr>
      </w:pPr>
      <w:r w:rsidRPr="00EC0AFD">
        <w:rPr>
          <w:rFonts w:ascii="Times New Roman" w:eastAsia="Times New Roman" w:hAnsi="Times New Roman"/>
          <w:sz w:val="24"/>
          <w:szCs w:val="24"/>
          <w:lang w:val="sv-SE"/>
        </w:rPr>
        <w:t>Penghargaan lebih berorientasi kepada kelompok daripada individu.</w:t>
      </w:r>
    </w:p>
    <w:p w:rsidR="009B14F2" w:rsidRPr="00EC0AFD" w:rsidRDefault="009B14F2" w:rsidP="009B14F2">
      <w:pPr>
        <w:spacing w:before="100" w:beforeAutospacing="1" w:after="100" w:afterAutospacing="1" w:line="480" w:lineRule="auto"/>
        <w:ind w:left="364"/>
        <w:rPr>
          <w:rFonts w:ascii="Times New Roman" w:eastAsia="Times New Roman" w:hAnsi="Times New Roman"/>
          <w:sz w:val="24"/>
          <w:szCs w:val="24"/>
          <w:lang w:val="sv-SE"/>
        </w:rPr>
      </w:pPr>
      <w:r w:rsidRPr="00EC0AFD">
        <w:rPr>
          <w:rFonts w:ascii="Times New Roman" w:eastAsia="Times New Roman" w:hAnsi="Times New Roman"/>
          <w:sz w:val="24"/>
          <w:szCs w:val="24"/>
          <w:lang w:val="sv-SE"/>
        </w:rPr>
        <w:t>Dengan memperhatikan ciri-ciri tersebut, seorang guru hendaklah dapat membentuk kelompok sesuai dengan ketentuan, sehingga setiap kelompok dapat bekerja dengan optimal.</w:t>
      </w:r>
    </w:p>
    <w:p w:rsidR="006E5D91" w:rsidRPr="00EC0AFD" w:rsidRDefault="006E5D91" w:rsidP="006E5D91">
      <w:pPr>
        <w:autoSpaceDE w:val="0"/>
        <w:autoSpaceDN w:val="0"/>
        <w:adjustRightInd w:val="0"/>
        <w:spacing w:line="480" w:lineRule="auto"/>
        <w:ind w:left="364"/>
        <w:rPr>
          <w:rFonts w:ascii="Times New Roman" w:hAnsi="Times New Roman"/>
          <w:sz w:val="24"/>
          <w:szCs w:val="24"/>
        </w:rPr>
      </w:pPr>
      <w:r w:rsidRPr="00EC0AFD">
        <w:rPr>
          <w:rFonts w:ascii="Times New Roman" w:hAnsi="Times New Roman"/>
          <w:sz w:val="24"/>
          <w:szCs w:val="24"/>
          <w:lang w:val="id-ID"/>
        </w:rPr>
        <w:lastRenderedPageBreak/>
        <w:t>Menurut Nurhadi (2004:16) ada banyak alasan</w:t>
      </w:r>
      <w:r w:rsidRPr="00EC0AFD">
        <w:rPr>
          <w:rFonts w:ascii="Times New Roman" w:hAnsi="Times New Roman"/>
          <w:sz w:val="24"/>
          <w:szCs w:val="24"/>
        </w:rPr>
        <w:t xml:space="preserve"> </w:t>
      </w:r>
      <w:r w:rsidRPr="00EC0AFD">
        <w:rPr>
          <w:rFonts w:ascii="Times New Roman" w:hAnsi="Times New Roman"/>
          <w:sz w:val="24"/>
          <w:szCs w:val="24"/>
          <w:lang w:val="id-ID"/>
        </w:rPr>
        <w:t>mengapa pembelajaran Kooperatif</w:t>
      </w:r>
      <w:r w:rsidR="00F712D0" w:rsidRPr="00EC0AFD">
        <w:rPr>
          <w:rFonts w:ascii="Times New Roman" w:hAnsi="Times New Roman"/>
          <w:sz w:val="24"/>
          <w:szCs w:val="24"/>
          <w:lang w:val="id-ID"/>
        </w:rPr>
        <w:t xml:space="preserve"> dikembangkan.</w:t>
      </w:r>
      <w:r w:rsidR="00F712D0" w:rsidRPr="00EC0AFD">
        <w:rPr>
          <w:rFonts w:ascii="Times New Roman" w:hAnsi="Times New Roman"/>
          <w:sz w:val="24"/>
          <w:szCs w:val="24"/>
        </w:rPr>
        <w:t xml:space="preserve"> </w:t>
      </w:r>
      <w:r w:rsidRPr="00EC0AFD">
        <w:rPr>
          <w:rFonts w:ascii="Times New Roman" w:hAnsi="Times New Roman"/>
          <w:sz w:val="24"/>
          <w:szCs w:val="24"/>
          <w:lang w:val="id-ID"/>
        </w:rPr>
        <w:t>Menurutnya keuntungan pembelajaran Kooperatif diantaranya adalah sebagai berikut.</w:t>
      </w:r>
    </w:p>
    <w:p w:rsidR="006E5D91" w:rsidRPr="00EC0AFD" w:rsidRDefault="006E5D91" w:rsidP="00EB52D3">
      <w:pPr>
        <w:pStyle w:val="ListParagraph"/>
        <w:numPr>
          <w:ilvl w:val="0"/>
          <w:numId w:val="2"/>
        </w:numPr>
        <w:tabs>
          <w:tab w:val="left" w:pos="0"/>
          <w:tab w:val="left" w:pos="709"/>
        </w:tabs>
        <w:ind w:left="709" w:hanging="283"/>
        <w:rPr>
          <w:rFonts w:ascii="Times New Roman" w:hAnsi="Times New Roman"/>
          <w:sz w:val="24"/>
          <w:szCs w:val="24"/>
          <w:lang w:val="id-ID"/>
        </w:rPr>
      </w:pPr>
      <w:r w:rsidRPr="00EC0AFD">
        <w:rPr>
          <w:rFonts w:ascii="Times New Roman" w:hAnsi="Times New Roman"/>
          <w:sz w:val="24"/>
          <w:szCs w:val="24"/>
          <w:lang w:val="id-ID"/>
        </w:rPr>
        <w:t>Meningkatkan kepekaan dan kesetiakawanan sosial.</w:t>
      </w:r>
    </w:p>
    <w:p w:rsidR="006E5D91" w:rsidRPr="00EC0AFD" w:rsidRDefault="006E5D91" w:rsidP="00EB52D3">
      <w:pPr>
        <w:pStyle w:val="ListParagraph"/>
        <w:numPr>
          <w:ilvl w:val="0"/>
          <w:numId w:val="2"/>
        </w:numPr>
        <w:tabs>
          <w:tab w:val="left" w:pos="0"/>
          <w:tab w:val="left" w:pos="709"/>
        </w:tabs>
        <w:ind w:left="709" w:hanging="283"/>
        <w:rPr>
          <w:rFonts w:ascii="Times New Roman" w:hAnsi="Times New Roman"/>
          <w:sz w:val="24"/>
          <w:szCs w:val="24"/>
          <w:lang w:val="id-ID"/>
        </w:rPr>
      </w:pPr>
      <w:r w:rsidRPr="00EC0AFD">
        <w:rPr>
          <w:rFonts w:ascii="Times New Roman" w:hAnsi="Times New Roman"/>
          <w:sz w:val="24"/>
          <w:szCs w:val="24"/>
          <w:lang w:val="id-ID"/>
        </w:rPr>
        <w:t>Menghilangkan sifat mementingkan diri sendiri atau egois.</w:t>
      </w:r>
    </w:p>
    <w:p w:rsidR="006E5D91" w:rsidRPr="00EC0AFD" w:rsidRDefault="006E5D91" w:rsidP="00EB52D3">
      <w:pPr>
        <w:pStyle w:val="ListParagraph"/>
        <w:numPr>
          <w:ilvl w:val="0"/>
          <w:numId w:val="2"/>
        </w:numPr>
        <w:tabs>
          <w:tab w:val="left" w:pos="0"/>
          <w:tab w:val="left" w:pos="709"/>
        </w:tabs>
        <w:ind w:left="709" w:hanging="283"/>
        <w:rPr>
          <w:rFonts w:ascii="Times New Roman" w:hAnsi="Times New Roman"/>
          <w:sz w:val="24"/>
          <w:szCs w:val="24"/>
          <w:lang w:val="id-ID"/>
        </w:rPr>
      </w:pPr>
      <w:r w:rsidRPr="00EC0AFD">
        <w:rPr>
          <w:rFonts w:ascii="Times New Roman" w:hAnsi="Times New Roman"/>
          <w:sz w:val="24"/>
          <w:szCs w:val="24"/>
          <w:lang w:val="id-ID"/>
        </w:rPr>
        <w:t xml:space="preserve">Berbagai kecakapan sosial yang diperlukan </w:t>
      </w:r>
      <w:r w:rsidR="00EB52D3">
        <w:rPr>
          <w:rFonts w:ascii="Times New Roman" w:hAnsi="Times New Roman"/>
          <w:sz w:val="24"/>
          <w:szCs w:val="24"/>
          <w:lang w:val="id-ID"/>
        </w:rPr>
        <w:t>untuk memelihara</w:t>
      </w:r>
      <w:r w:rsidR="00EB52D3">
        <w:rPr>
          <w:rFonts w:ascii="Times New Roman" w:hAnsi="Times New Roman"/>
          <w:sz w:val="24"/>
          <w:szCs w:val="24"/>
        </w:rPr>
        <w:t xml:space="preserve"> </w:t>
      </w:r>
      <w:r w:rsidRPr="00EC0AFD">
        <w:rPr>
          <w:rFonts w:ascii="Times New Roman" w:hAnsi="Times New Roman"/>
          <w:sz w:val="24"/>
          <w:szCs w:val="24"/>
          <w:lang w:val="id-ID"/>
        </w:rPr>
        <w:t>hubungan saling membutuhkan dapat diajarkan dan dipraktekkan.</w:t>
      </w:r>
    </w:p>
    <w:p w:rsidR="006E5D91" w:rsidRPr="00EC0AFD" w:rsidRDefault="006E5D91" w:rsidP="00EB52D3">
      <w:pPr>
        <w:pStyle w:val="ListParagraph"/>
        <w:numPr>
          <w:ilvl w:val="0"/>
          <w:numId w:val="2"/>
        </w:numPr>
        <w:tabs>
          <w:tab w:val="left" w:pos="0"/>
          <w:tab w:val="left" w:pos="709"/>
        </w:tabs>
        <w:ind w:left="709" w:hanging="283"/>
        <w:rPr>
          <w:rFonts w:ascii="Times New Roman" w:hAnsi="Times New Roman"/>
          <w:sz w:val="24"/>
          <w:szCs w:val="24"/>
          <w:lang w:val="id-ID"/>
        </w:rPr>
      </w:pPr>
      <w:r w:rsidRPr="00EC0AFD">
        <w:rPr>
          <w:rFonts w:ascii="Times New Roman" w:hAnsi="Times New Roman"/>
          <w:sz w:val="24"/>
          <w:szCs w:val="24"/>
          <w:lang w:val="id-ID"/>
        </w:rPr>
        <w:t>Meningkatkan kemampuan memandang masalah dan situasi dari ber</w:t>
      </w:r>
      <w:r w:rsidRPr="00EC0AFD">
        <w:rPr>
          <w:rFonts w:ascii="Times New Roman" w:hAnsi="Times New Roman"/>
          <w:sz w:val="24"/>
          <w:szCs w:val="24"/>
          <w:lang w:val="id-ID"/>
        </w:rPr>
        <w:softHyphen/>
        <w:t>bagai  perspektif.</w:t>
      </w:r>
    </w:p>
    <w:p w:rsidR="006E5D91" w:rsidRPr="00EC0AFD" w:rsidRDefault="006E5D91" w:rsidP="00EB52D3">
      <w:pPr>
        <w:pStyle w:val="ListParagraph"/>
        <w:numPr>
          <w:ilvl w:val="0"/>
          <w:numId w:val="2"/>
        </w:numPr>
        <w:tabs>
          <w:tab w:val="left" w:pos="0"/>
          <w:tab w:val="left" w:pos="709"/>
        </w:tabs>
        <w:ind w:left="709" w:hanging="283"/>
        <w:rPr>
          <w:rFonts w:ascii="Times New Roman" w:hAnsi="Times New Roman"/>
          <w:sz w:val="24"/>
          <w:szCs w:val="24"/>
          <w:lang w:val="id-ID"/>
        </w:rPr>
      </w:pPr>
      <w:r w:rsidRPr="00EC0AFD">
        <w:rPr>
          <w:rFonts w:ascii="Times New Roman" w:hAnsi="Times New Roman"/>
          <w:sz w:val="24"/>
          <w:szCs w:val="24"/>
          <w:lang w:val="id-ID"/>
        </w:rPr>
        <w:t>Meningkatkan kesediaan menggunakan ide orang lain yang dirasa</w:t>
      </w:r>
      <w:r w:rsidRPr="00EC0AFD">
        <w:rPr>
          <w:rFonts w:ascii="Times New Roman" w:hAnsi="Times New Roman"/>
          <w:sz w:val="24"/>
          <w:szCs w:val="24"/>
          <w:lang w:val="id-ID"/>
        </w:rPr>
        <w:softHyphen/>
        <w:t>kan lebih baik”.</w:t>
      </w:r>
    </w:p>
    <w:p w:rsidR="00F712D0" w:rsidRPr="00EC0AFD" w:rsidRDefault="00F712D0" w:rsidP="00F712D0">
      <w:pPr>
        <w:pStyle w:val="ListParagraph"/>
        <w:tabs>
          <w:tab w:val="left" w:pos="0"/>
          <w:tab w:val="left" w:pos="709"/>
        </w:tabs>
        <w:ind w:left="709"/>
        <w:jc w:val="both"/>
        <w:rPr>
          <w:rFonts w:ascii="Times New Roman" w:hAnsi="Times New Roman"/>
          <w:sz w:val="24"/>
          <w:szCs w:val="24"/>
        </w:rPr>
      </w:pPr>
      <w:r w:rsidRPr="00EC0AFD">
        <w:rPr>
          <w:rFonts w:ascii="Times New Roman" w:hAnsi="Times New Roman"/>
          <w:sz w:val="24"/>
          <w:szCs w:val="24"/>
        </w:rPr>
        <w:br/>
      </w:r>
    </w:p>
    <w:p w:rsidR="00F712D0" w:rsidRPr="00EC0AFD" w:rsidRDefault="00F712D0" w:rsidP="00F712D0">
      <w:pPr>
        <w:pStyle w:val="ListParagraph"/>
        <w:tabs>
          <w:tab w:val="left" w:pos="0"/>
          <w:tab w:val="left" w:pos="709"/>
        </w:tabs>
        <w:ind w:left="709"/>
        <w:jc w:val="both"/>
        <w:rPr>
          <w:rFonts w:ascii="Times New Roman" w:hAnsi="Times New Roman"/>
          <w:sz w:val="24"/>
          <w:szCs w:val="24"/>
          <w:lang w:val="id-ID"/>
        </w:rPr>
      </w:pPr>
    </w:p>
    <w:p w:rsidR="009B14F2" w:rsidRPr="00EC0AFD" w:rsidRDefault="009B14F2" w:rsidP="009B14F2">
      <w:pPr>
        <w:pStyle w:val="ListParagraph"/>
        <w:numPr>
          <w:ilvl w:val="0"/>
          <w:numId w:val="1"/>
        </w:numPr>
        <w:autoSpaceDE w:val="0"/>
        <w:autoSpaceDN w:val="0"/>
        <w:adjustRightInd w:val="0"/>
        <w:spacing w:line="480" w:lineRule="auto"/>
        <w:ind w:left="364" w:hanging="364"/>
        <w:rPr>
          <w:rFonts w:ascii="Times New Roman" w:hAnsi="Times New Roman"/>
          <w:b/>
          <w:color w:val="000000"/>
          <w:sz w:val="24"/>
          <w:szCs w:val="24"/>
        </w:rPr>
      </w:pPr>
      <w:r w:rsidRPr="00EC0AFD">
        <w:rPr>
          <w:rFonts w:ascii="Times New Roman" w:hAnsi="Times New Roman"/>
          <w:b/>
          <w:color w:val="000000"/>
          <w:sz w:val="24"/>
          <w:szCs w:val="24"/>
        </w:rPr>
        <w:t>Pembelajaran</w:t>
      </w:r>
      <w:r w:rsidR="00107D25" w:rsidRPr="00EC0AFD">
        <w:rPr>
          <w:rFonts w:ascii="Times New Roman" w:hAnsi="Times New Roman"/>
          <w:b/>
          <w:color w:val="000000"/>
          <w:sz w:val="24"/>
          <w:szCs w:val="24"/>
        </w:rPr>
        <w:t xml:space="preserve"> </w:t>
      </w:r>
      <w:r w:rsidR="00133DF2" w:rsidRPr="00EC0AFD">
        <w:rPr>
          <w:rFonts w:ascii="Times New Roman" w:hAnsi="Times New Roman"/>
          <w:b/>
          <w:color w:val="000000"/>
          <w:sz w:val="24"/>
          <w:szCs w:val="24"/>
        </w:rPr>
        <w:t>kooperatif</w:t>
      </w:r>
      <w:r w:rsidRPr="00EC0AFD">
        <w:rPr>
          <w:rFonts w:ascii="Times New Roman" w:hAnsi="Times New Roman"/>
          <w:b/>
          <w:color w:val="000000"/>
          <w:sz w:val="24"/>
          <w:szCs w:val="24"/>
        </w:rPr>
        <w:t xml:space="preserve"> </w:t>
      </w:r>
      <w:r w:rsidRPr="00EC0AFD">
        <w:rPr>
          <w:rFonts w:ascii="Times New Roman" w:hAnsi="Times New Roman"/>
          <w:b/>
          <w:i/>
          <w:color w:val="000000"/>
          <w:sz w:val="24"/>
          <w:szCs w:val="24"/>
        </w:rPr>
        <w:t xml:space="preserve"> </w:t>
      </w:r>
      <w:r w:rsidRPr="00EC0AFD">
        <w:rPr>
          <w:rFonts w:ascii="Times New Roman" w:hAnsi="Times New Roman"/>
          <w:b/>
          <w:color w:val="000000"/>
          <w:sz w:val="24"/>
          <w:szCs w:val="24"/>
        </w:rPr>
        <w:t>tipe</w:t>
      </w:r>
      <w:r w:rsidRPr="00EC0AFD">
        <w:rPr>
          <w:rFonts w:ascii="Times New Roman" w:hAnsi="Times New Roman"/>
          <w:b/>
          <w:i/>
          <w:color w:val="000000"/>
          <w:sz w:val="24"/>
          <w:szCs w:val="24"/>
        </w:rPr>
        <w:t xml:space="preserve"> Think Pair and Share</w:t>
      </w:r>
      <w:r w:rsidRPr="00EC0AFD">
        <w:rPr>
          <w:rFonts w:ascii="Times New Roman" w:hAnsi="Times New Roman"/>
          <w:b/>
          <w:color w:val="000000"/>
          <w:sz w:val="24"/>
          <w:szCs w:val="24"/>
        </w:rPr>
        <w:t xml:space="preserve"> (TPS)</w:t>
      </w:r>
    </w:p>
    <w:p w:rsidR="009B14F2" w:rsidRPr="00EC0AFD" w:rsidRDefault="009B14F2" w:rsidP="009B14F2">
      <w:pPr>
        <w:spacing w:before="100" w:beforeAutospacing="1" w:line="480" w:lineRule="auto"/>
        <w:ind w:left="426"/>
        <w:rPr>
          <w:rFonts w:ascii="Times New Roman" w:hAnsi="Times New Roman"/>
          <w:sz w:val="24"/>
          <w:szCs w:val="24"/>
          <w:lang w:val="id-ID"/>
        </w:rPr>
      </w:pPr>
      <w:r w:rsidRPr="00EC0AFD">
        <w:rPr>
          <w:rFonts w:ascii="Times New Roman" w:hAnsi="Times New Roman"/>
          <w:iCs/>
          <w:color w:val="000000"/>
          <w:sz w:val="24"/>
          <w:szCs w:val="24"/>
        </w:rPr>
        <w:t xml:space="preserve">TPS  </w:t>
      </w:r>
      <w:r w:rsidRPr="00EC0AFD">
        <w:rPr>
          <w:rFonts w:ascii="Times New Roman" w:hAnsi="Times New Roman"/>
          <w:color w:val="000000"/>
          <w:sz w:val="24"/>
          <w:szCs w:val="24"/>
        </w:rPr>
        <w:t xml:space="preserve">memiliki prosedur yang ditetapkan secara eksplisit untuk memberi siswa waktu lebih banyak untuk berpikir, menjawab, dan saling membantu satu sama lain. Misalkan seorang guru baru saja menyelesaikan suatu penyajian singkat, atau siswa telah membaca suatu tugas dan guru menginginkan siswa memikirkan lebih mendalam tentang apa yang telah dijelaskan atau dialami. </w:t>
      </w:r>
      <w:r w:rsidRPr="00EC0AFD">
        <w:rPr>
          <w:rFonts w:ascii="Times New Roman" w:eastAsia="Times New Roman" w:hAnsi="Times New Roman"/>
          <w:sz w:val="24"/>
          <w:szCs w:val="24"/>
        </w:rPr>
        <w:t>TPS merupakan jenis pembelajaran</w:t>
      </w:r>
      <w:r w:rsidR="00394349">
        <w:rPr>
          <w:rFonts w:ascii="Times New Roman" w:eastAsia="Times New Roman" w:hAnsi="Times New Roman"/>
          <w:sz w:val="24"/>
          <w:szCs w:val="24"/>
        </w:rPr>
        <w:t xml:space="preserve"> </w:t>
      </w:r>
      <w:r w:rsidR="00133DF2" w:rsidRPr="00EC0AFD">
        <w:rPr>
          <w:rFonts w:ascii="Times New Roman" w:eastAsia="Times New Roman" w:hAnsi="Times New Roman"/>
          <w:sz w:val="24"/>
          <w:szCs w:val="24"/>
        </w:rPr>
        <w:t>kooperatif</w:t>
      </w:r>
      <w:r w:rsidRPr="00EC0AFD">
        <w:rPr>
          <w:rFonts w:ascii="Times New Roman" w:eastAsia="Times New Roman" w:hAnsi="Times New Roman"/>
          <w:sz w:val="24"/>
          <w:szCs w:val="24"/>
        </w:rPr>
        <w:t xml:space="preserve"> yang dirancang untuk mempengaruhi pola interaksi siswa. TPS menghendaki siswa bekerja saling membantu dalam kelompok kecil (2 anggota).</w:t>
      </w:r>
      <w:r w:rsidRPr="00EC0AFD">
        <w:rPr>
          <w:rFonts w:ascii="Times New Roman" w:hAnsi="Times New Roman"/>
          <w:sz w:val="24"/>
          <w:szCs w:val="24"/>
        </w:rPr>
        <w:t xml:space="preserve"> Menurut Nurhadi dan Senduk (2004:67) </w:t>
      </w:r>
      <w:r w:rsidRPr="00EC0AFD">
        <w:rPr>
          <w:rFonts w:ascii="Times New Roman" w:eastAsia="Times New Roman" w:hAnsi="Times New Roman"/>
          <w:sz w:val="24"/>
          <w:szCs w:val="24"/>
        </w:rPr>
        <w:t xml:space="preserve"> </w:t>
      </w:r>
      <w:r w:rsidRPr="00EC0AFD">
        <w:rPr>
          <w:rFonts w:ascii="Times New Roman" w:hAnsi="Times New Roman"/>
          <w:sz w:val="24"/>
          <w:szCs w:val="24"/>
        </w:rPr>
        <w:t>tahapan-tahapan dalam TPS dapat  dijabarkan sebagai berikut:</w:t>
      </w:r>
    </w:p>
    <w:p w:rsidR="009B14F2" w:rsidRPr="00EC0AFD" w:rsidRDefault="009B14F2" w:rsidP="009B14F2">
      <w:pPr>
        <w:pStyle w:val="ListParagraph"/>
        <w:numPr>
          <w:ilvl w:val="0"/>
          <w:numId w:val="4"/>
        </w:numPr>
        <w:autoSpaceDE w:val="0"/>
        <w:autoSpaceDN w:val="0"/>
        <w:adjustRightInd w:val="0"/>
        <w:spacing w:line="480" w:lineRule="auto"/>
        <w:ind w:left="426" w:firstLine="0"/>
        <w:rPr>
          <w:rFonts w:ascii="Times New Roman" w:hAnsi="Times New Roman"/>
          <w:color w:val="000000"/>
          <w:sz w:val="24"/>
          <w:szCs w:val="24"/>
        </w:rPr>
      </w:pPr>
      <w:r w:rsidRPr="00EC0AFD">
        <w:rPr>
          <w:rFonts w:ascii="Times New Roman" w:hAnsi="Times New Roman"/>
          <w:i/>
          <w:iCs/>
          <w:color w:val="000000"/>
          <w:sz w:val="24"/>
          <w:szCs w:val="24"/>
        </w:rPr>
        <w:t xml:space="preserve">Thinking </w:t>
      </w:r>
      <w:r w:rsidRPr="00EC0AFD">
        <w:rPr>
          <w:rFonts w:ascii="Times New Roman" w:hAnsi="Times New Roman"/>
          <w:color w:val="000000"/>
          <w:sz w:val="24"/>
          <w:szCs w:val="24"/>
        </w:rPr>
        <w:t xml:space="preserve">(berpikir). </w:t>
      </w:r>
    </w:p>
    <w:p w:rsidR="00F712D0" w:rsidRPr="00EC0AFD" w:rsidRDefault="009B14F2" w:rsidP="00B17477">
      <w:pPr>
        <w:pStyle w:val="ListParagraph"/>
        <w:tabs>
          <w:tab w:val="left" w:pos="709"/>
        </w:tabs>
        <w:autoSpaceDE w:val="0"/>
        <w:autoSpaceDN w:val="0"/>
        <w:adjustRightInd w:val="0"/>
        <w:spacing w:line="480" w:lineRule="auto"/>
        <w:ind w:left="709"/>
        <w:rPr>
          <w:rFonts w:ascii="Times New Roman" w:hAnsi="Times New Roman"/>
          <w:color w:val="000000"/>
          <w:sz w:val="24"/>
          <w:szCs w:val="24"/>
          <w:lang w:val="sv-SE"/>
        </w:rPr>
      </w:pPr>
      <w:r w:rsidRPr="00EC0AFD">
        <w:rPr>
          <w:rFonts w:ascii="Times New Roman" w:hAnsi="Times New Roman"/>
          <w:color w:val="000000"/>
          <w:sz w:val="24"/>
          <w:szCs w:val="24"/>
          <w:lang w:val="sv-SE"/>
        </w:rPr>
        <w:t>Guru mengajukan pertanyaan atau soal yang berhubungan dengan pelajaran. Selanjutnya siswa diminta untuk memikirkan jawaban pertanyaan atau soal tersebut secara mandiri untuk beberapa saat.</w:t>
      </w:r>
    </w:p>
    <w:p w:rsidR="009B14F2" w:rsidRPr="00EC0AFD" w:rsidRDefault="009B14F2" w:rsidP="009B14F2">
      <w:pPr>
        <w:pStyle w:val="ListParagraph"/>
        <w:numPr>
          <w:ilvl w:val="0"/>
          <w:numId w:val="4"/>
        </w:numPr>
        <w:autoSpaceDE w:val="0"/>
        <w:autoSpaceDN w:val="0"/>
        <w:adjustRightInd w:val="0"/>
        <w:spacing w:line="480" w:lineRule="auto"/>
        <w:ind w:left="426" w:firstLine="0"/>
        <w:rPr>
          <w:rFonts w:ascii="Times New Roman" w:hAnsi="Times New Roman"/>
          <w:color w:val="000000"/>
          <w:sz w:val="24"/>
          <w:szCs w:val="24"/>
        </w:rPr>
      </w:pPr>
      <w:r w:rsidRPr="00EC0AFD">
        <w:rPr>
          <w:rFonts w:ascii="Times New Roman" w:hAnsi="Times New Roman"/>
          <w:color w:val="000000"/>
          <w:sz w:val="24"/>
          <w:szCs w:val="24"/>
          <w:lang w:val="sv-SE"/>
        </w:rPr>
        <w:lastRenderedPageBreak/>
        <w:t xml:space="preserve"> </w:t>
      </w:r>
      <w:r w:rsidRPr="00EC0AFD">
        <w:rPr>
          <w:rFonts w:ascii="Times New Roman" w:hAnsi="Times New Roman"/>
          <w:i/>
          <w:iCs/>
          <w:color w:val="000000"/>
          <w:sz w:val="24"/>
          <w:szCs w:val="24"/>
        </w:rPr>
        <w:t xml:space="preserve">Pairing </w:t>
      </w:r>
      <w:r w:rsidRPr="00EC0AFD">
        <w:rPr>
          <w:rFonts w:ascii="Times New Roman" w:hAnsi="Times New Roman"/>
          <w:color w:val="000000"/>
          <w:sz w:val="24"/>
          <w:szCs w:val="24"/>
        </w:rPr>
        <w:t xml:space="preserve">(berpasangan). </w:t>
      </w:r>
    </w:p>
    <w:p w:rsidR="009B14F2" w:rsidRPr="00EC0AFD" w:rsidRDefault="009B14F2" w:rsidP="00F712D0">
      <w:pPr>
        <w:autoSpaceDE w:val="0"/>
        <w:autoSpaceDN w:val="0"/>
        <w:adjustRightInd w:val="0"/>
        <w:spacing w:line="480" w:lineRule="auto"/>
        <w:ind w:left="709"/>
        <w:rPr>
          <w:rFonts w:ascii="Times New Roman" w:hAnsi="Times New Roman"/>
          <w:color w:val="000000"/>
          <w:sz w:val="24"/>
          <w:szCs w:val="24"/>
        </w:rPr>
      </w:pPr>
      <w:r w:rsidRPr="00EC0AFD">
        <w:rPr>
          <w:rFonts w:ascii="Times New Roman" w:hAnsi="Times New Roman"/>
          <w:color w:val="000000"/>
          <w:sz w:val="24"/>
          <w:szCs w:val="24"/>
          <w:lang w:val="fi-FI"/>
        </w:rPr>
        <w:t xml:space="preserve">Guru meminta siswa berpasangan dengan teman satu mejanya yang lain untuk mendiskusikan apa yang telah dipikirkan pada tahap pertama. Interaksi pada tahap ini diharapkan dapat berbagi jawaban atau berbagi ide. </w:t>
      </w:r>
      <w:r w:rsidRPr="00EC0AFD">
        <w:rPr>
          <w:rFonts w:ascii="Times New Roman" w:hAnsi="Times New Roman"/>
          <w:color w:val="000000"/>
          <w:sz w:val="24"/>
          <w:szCs w:val="24"/>
        </w:rPr>
        <w:t>Biasanya guru memberi waktu 4-5 menit untuk berpasangan.</w:t>
      </w:r>
    </w:p>
    <w:p w:rsidR="009B14F2" w:rsidRPr="00EC0AFD" w:rsidRDefault="009B14F2" w:rsidP="009B14F2">
      <w:pPr>
        <w:pStyle w:val="ListParagraph"/>
        <w:numPr>
          <w:ilvl w:val="0"/>
          <w:numId w:val="4"/>
        </w:numPr>
        <w:autoSpaceDE w:val="0"/>
        <w:autoSpaceDN w:val="0"/>
        <w:adjustRightInd w:val="0"/>
        <w:spacing w:line="480" w:lineRule="auto"/>
        <w:ind w:left="426" w:firstLine="0"/>
        <w:rPr>
          <w:rFonts w:ascii="Times New Roman" w:hAnsi="Times New Roman"/>
          <w:color w:val="000000"/>
          <w:sz w:val="24"/>
          <w:szCs w:val="24"/>
        </w:rPr>
      </w:pPr>
      <w:r w:rsidRPr="00EC0AFD">
        <w:rPr>
          <w:rFonts w:ascii="Times New Roman" w:hAnsi="Times New Roman"/>
          <w:color w:val="000000"/>
          <w:sz w:val="24"/>
          <w:szCs w:val="24"/>
        </w:rPr>
        <w:t xml:space="preserve"> </w:t>
      </w:r>
      <w:r w:rsidRPr="00EC0AFD">
        <w:rPr>
          <w:rFonts w:ascii="Times New Roman" w:hAnsi="Times New Roman"/>
          <w:i/>
          <w:iCs/>
          <w:color w:val="000000"/>
          <w:sz w:val="24"/>
          <w:szCs w:val="24"/>
        </w:rPr>
        <w:t xml:space="preserve">Sharing </w:t>
      </w:r>
      <w:r w:rsidRPr="00EC0AFD">
        <w:rPr>
          <w:rFonts w:ascii="Times New Roman" w:hAnsi="Times New Roman"/>
          <w:color w:val="000000"/>
          <w:sz w:val="24"/>
          <w:szCs w:val="24"/>
        </w:rPr>
        <w:t xml:space="preserve">(berbagi). </w:t>
      </w:r>
    </w:p>
    <w:p w:rsidR="009B14F2" w:rsidRPr="00EC0AFD" w:rsidRDefault="009B14F2" w:rsidP="00F712D0">
      <w:pPr>
        <w:pStyle w:val="ListParagraph"/>
        <w:autoSpaceDE w:val="0"/>
        <w:autoSpaceDN w:val="0"/>
        <w:adjustRightInd w:val="0"/>
        <w:spacing w:line="480" w:lineRule="auto"/>
        <w:ind w:left="709"/>
        <w:rPr>
          <w:rFonts w:ascii="Times New Roman" w:hAnsi="Times New Roman"/>
          <w:color w:val="000000"/>
          <w:sz w:val="24"/>
          <w:szCs w:val="24"/>
        </w:rPr>
      </w:pPr>
      <w:r w:rsidRPr="00EC0AFD">
        <w:rPr>
          <w:rFonts w:ascii="Times New Roman" w:hAnsi="Times New Roman"/>
          <w:color w:val="000000"/>
          <w:sz w:val="24"/>
          <w:szCs w:val="24"/>
        </w:rPr>
        <w:t xml:space="preserve">Pada tahap akhir ini, guru meminta kepada pasangan untuk berbagi dengan </w:t>
      </w:r>
      <w:r w:rsidRPr="00EC0AFD">
        <w:rPr>
          <w:rFonts w:ascii="Times New Roman" w:eastAsia="Times New Roman" w:hAnsi="Times New Roman"/>
          <w:sz w:val="24"/>
          <w:szCs w:val="24"/>
        </w:rPr>
        <w:t>seluruh</w:t>
      </w:r>
      <w:r w:rsidRPr="00EC0AFD">
        <w:rPr>
          <w:rFonts w:ascii="Times New Roman" w:eastAsia="Times New Roman" w:hAnsi="Times New Roman"/>
          <w:szCs w:val="24"/>
        </w:rPr>
        <w:t xml:space="preserve"> </w:t>
      </w:r>
      <w:r w:rsidRPr="00EC0AFD">
        <w:rPr>
          <w:rFonts w:ascii="Times New Roman" w:hAnsi="Times New Roman"/>
          <w:color w:val="000000"/>
          <w:sz w:val="24"/>
          <w:szCs w:val="24"/>
        </w:rPr>
        <w:t xml:space="preserve">kelompok </w:t>
      </w:r>
      <w:r w:rsidRPr="00EC0AFD">
        <w:rPr>
          <w:rFonts w:ascii="Times New Roman" w:eastAsia="Times New Roman" w:hAnsi="Times New Roman"/>
          <w:sz w:val="24"/>
          <w:szCs w:val="24"/>
        </w:rPr>
        <w:t>kelas secara bergiliran</w:t>
      </w:r>
      <w:r w:rsidRPr="00EC0AFD">
        <w:rPr>
          <w:rFonts w:ascii="Times New Roman" w:hAnsi="Times New Roman"/>
          <w:color w:val="000000"/>
          <w:sz w:val="24"/>
          <w:szCs w:val="24"/>
        </w:rPr>
        <w:t xml:space="preserve"> tentang apa yang telah mereka bicarakan.</w:t>
      </w:r>
      <w:r w:rsidRPr="00EC0AFD">
        <w:rPr>
          <w:rFonts w:ascii="Times New Roman" w:eastAsia="Times New Roman" w:hAnsi="Times New Roman"/>
          <w:szCs w:val="24"/>
        </w:rPr>
        <w:t xml:space="preserve"> </w:t>
      </w:r>
    </w:p>
    <w:p w:rsidR="009B14F2" w:rsidRPr="00EC0AFD" w:rsidRDefault="009B14F2" w:rsidP="009B14F2">
      <w:pPr>
        <w:spacing w:before="240" w:beforeAutospacing="1" w:line="480" w:lineRule="auto"/>
        <w:ind w:left="426" w:right="113"/>
        <w:rPr>
          <w:rFonts w:ascii="Times New Roman" w:eastAsia="Times New Roman" w:hAnsi="Times New Roman"/>
          <w:sz w:val="24"/>
          <w:szCs w:val="24"/>
          <w:lang w:val="sv-SE"/>
        </w:rPr>
      </w:pPr>
      <w:r w:rsidRPr="00EC0AFD">
        <w:rPr>
          <w:rFonts w:ascii="Times New Roman" w:eastAsia="Times New Roman" w:hAnsi="Times New Roman"/>
          <w:sz w:val="24"/>
          <w:szCs w:val="24"/>
          <w:lang w:val="sv-SE"/>
        </w:rPr>
        <w:t>TPS memiliki prosedur belajar yang terdiri atas siklus regular dari aktivitas pembelajaran</w:t>
      </w:r>
      <w:r w:rsidR="00F712D0" w:rsidRPr="00EC0AFD">
        <w:rPr>
          <w:rFonts w:ascii="Times New Roman" w:eastAsia="Times New Roman" w:hAnsi="Times New Roman"/>
          <w:sz w:val="24"/>
          <w:szCs w:val="24"/>
          <w:lang w:val="sv-SE"/>
        </w:rPr>
        <w:t xml:space="preserve"> </w:t>
      </w:r>
      <w:r w:rsidR="00133DF2" w:rsidRPr="00EC0AFD">
        <w:rPr>
          <w:rFonts w:ascii="Times New Roman" w:eastAsia="Times New Roman" w:hAnsi="Times New Roman"/>
          <w:sz w:val="24"/>
          <w:szCs w:val="24"/>
          <w:lang w:val="sv-SE"/>
        </w:rPr>
        <w:t>kooperatif</w:t>
      </w:r>
      <w:r w:rsidRPr="00EC0AFD">
        <w:rPr>
          <w:rFonts w:ascii="Times New Roman" w:eastAsia="Times New Roman" w:hAnsi="Times New Roman"/>
          <w:sz w:val="24"/>
          <w:szCs w:val="24"/>
          <w:lang w:val="sv-SE"/>
        </w:rPr>
        <w:t>. Namun, tahapan TPS dimasukkan sebagai tahapan review setelah siswa bekerja dalam tim. Adapun siklus regular pembelajaran yang dimaksud adal</w:t>
      </w:r>
      <w:r w:rsidR="00F712D0" w:rsidRPr="00EC0AFD">
        <w:rPr>
          <w:rFonts w:ascii="Times New Roman" w:eastAsia="Times New Roman" w:hAnsi="Times New Roman"/>
          <w:sz w:val="24"/>
          <w:szCs w:val="24"/>
          <w:lang w:val="sv-SE"/>
        </w:rPr>
        <w:t>ah :  a)  tahapan pengajaran</w:t>
      </w:r>
      <w:r w:rsidRPr="00EC0AFD">
        <w:rPr>
          <w:rFonts w:ascii="Times New Roman" w:eastAsia="Times New Roman" w:hAnsi="Times New Roman"/>
          <w:sz w:val="24"/>
          <w:szCs w:val="24"/>
          <w:lang w:val="sv-SE"/>
        </w:rPr>
        <w:t xml:space="preserve">  b) tahapan belajar tim  c)  tahapan TPS  d)  tahapan penilaian e)  tahapan rekognisi/penghargaan.</w:t>
      </w:r>
    </w:p>
    <w:p w:rsidR="00F712D0" w:rsidRPr="00EC0AFD" w:rsidRDefault="009B14F2" w:rsidP="00F712D0">
      <w:pPr>
        <w:spacing w:before="100" w:beforeAutospacing="1" w:after="100" w:afterAutospacing="1" w:line="480" w:lineRule="auto"/>
        <w:ind w:left="426"/>
        <w:rPr>
          <w:rFonts w:ascii="Times New Roman" w:eastAsia="Times New Roman" w:hAnsi="Times New Roman"/>
          <w:sz w:val="24"/>
          <w:szCs w:val="24"/>
          <w:lang w:val="sv-SE"/>
        </w:rPr>
      </w:pPr>
      <w:r w:rsidRPr="00EC0AFD">
        <w:rPr>
          <w:rFonts w:ascii="Times New Roman" w:eastAsia="Times New Roman" w:hAnsi="Times New Roman"/>
          <w:sz w:val="24"/>
          <w:szCs w:val="24"/>
          <w:lang w:val="sv-SE"/>
        </w:rPr>
        <w:t>Dalam TPS, guru menantang dengan pertanyaan terbuka dan memberi siswa setengah sampai satu menit untuk memikirkan pertanyaan itu. Hal ini penting karena memberikan kesempatan siswa untuk mulai merumuskan jawaban dengan mengambil informasi dari memori jangka panjang. Siswa kemudian berpasangan dengan satu anggota kelompok kolaboratif atau tetangga yang duduk di dekatnya dan mendiskusikan ide-ide mereka tentang pertanyaa</w:t>
      </w:r>
      <w:r w:rsidR="009300F4" w:rsidRPr="00EC0AFD">
        <w:rPr>
          <w:rFonts w:ascii="Times New Roman" w:eastAsia="Times New Roman" w:hAnsi="Times New Roman"/>
          <w:sz w:val="24"/>
          <w:szCs w:val="24"/>
          <w:lang w:val="sv-SE"/>
        </w:rPr>
        <w:t xml:space="preserve">n selama beberapa menit (Anonim, 2011:28). </w:t>
      </w:r>
      <w:r w:rsidRPr="00EC0AFD">
        <w:rPr>
          <w:rFonts w:ascii="Times New Roman" w:eastAsia="Times New Roman" w:hAnsi="Times New Roman"/>
          <w:sz w:val="24"/>
          <w:szCs w:val="24"/>
          <w:lang w:val="sv-SE"/>
        </w:rPr>
        <w:t>Guru dalam hal ini dapat mengatur pasangan yang tidak sekelompok</w:t>
      </w:r>
      <w:r w:rsidR="009300F4" w:rsidRPr="00EC0AFD">
        <w:rPr>
          <w:rFonts w:ascii="Times New Roman" w:eastAsia="Times New Roman" w:hAnsi="Times New Roman"/>
          <w:sz w:val="24"/>
          <w:szCs w:val="24"/>
          <w:lang w:val="sv-SE"/>
        </w:rPr>
        <w:t xml:space="preserve"> untuk menciptakan variasi gaya-</w:t>
      </w:r>
      <w:r w:rsidRPr="00EC0AFD">
        <w:rPr>
          <w:rFonts w:ascii="Times New Roman" w:eastAsia="Times New Roman" w:hAnsi="Times New Roman"/>
          <w:sz w:val="24"/>
          <w:szCs w:val="24"/>
          <w:lang w:val="sv-SE"/>
        </w:rPr>
        <w:t xml:space="preserve">gaya belajar bagi siswa. </w:t>
      </w:r>
    </w:p>
    <w:p w:rsidR="009B14F2" w:rsidRPr="00EC0AFD" w:rsidRDefault="00F712D0" w:rsidP="00F712D0">
      <w:pPr>
        <w:spacing w:before="100" w:beforeAutospacing="1" w:after="100" w:afterAutospacing="1" w:line="480" w:lineRule="auto"/>
        <w:ind w:left="426"/>
        <w:rPr>
          <w:rFonts w:ascii="Times New Roman" w:eastAsia="Times New Roman" w:hAnsi="Times New Roman"/>
          <w:sz w:val="24"/>
          <w:szCs w:val="24"/>
          <w:lang w:val="sv-SE"/>
        </w:rPr>
      </w:pPr>
      <w:r w:rsidRPr="00EC0AFD">
        <w:rPr>
          <w:rFonts w:ascii="Times New Roman" w:eastAsia="Times New Roman" w:hAnsi="Times New Roman"/>
          <w:sz w:val="24"/>
          <w:szCs w:val="24"/>
          <w:lang w:val="sv-SE"/>
        </w:rPr>
        <w:lastRenderedPageBreak/>
        <w:t xml:space="preserve"> </w:t>
      </w:r>
      <w:r w:rsidR="009B14F2" w:rsidRPr="00EC0AFD">
        <w:rPr>
          <w:rFonts w:ascii="Times New Roman" w:eastAsia="Times New Roman" w:hAnsi="Times New Roman"/>
          <w:sz w:val="24"/>
          <w:szCs w:val="24"/>
          <w:lang w:val="sv-SE"/>
        </w:rPr>
        <w:t>Struktur TPS memberikan kesempatan yang sama pada semua siswa untuk mendiskusikan ide-ide mereka.  Hal ini penting karena siswa mulai untuk membangun pengetahuan mereka dalam diskusi, disamping untuk mengetahui apa yang mereka dapat lakukan dan belum ketahui. Proses aktif ini biasanya tidak tersedia bagi siswa dalam pembelajaran tradisional. Setelah beberapa menit guru dapat memilih secara acak pasangan yang ingin berbagi di hadapan kelas. Proses ini dapat dilakukan dengan meminta inisiatif siswa. Siswa biasanya lebih rela untuk merespon setelah mereka memiliki kesempatan untuk mendiskusikan ide-ide mereka dengan teman sekelas karena jika jawabannya salah, rasa malu dapat dirasakan bersama. Selain itu, tanggapan yang diterima sering lebih intelektual sehingga melalui proses ini siswa dapat mengubah atau me</w:t>
      </w:r>
      <w:r w:rsidR="009300F4" w:rsidRPr="00EC0AFD">
        <w:rPr>
          <w:rFonts w:ascii="Times New Roman" w:eastAsia="Times New Roman" w:hAnsi="Times New Roman"/>
          <w:sz w:val="24"/>
          <w:szCs w:val="24"/>
          <w:lang w:val="sv-SE"/>
        </w:rPr>
        <w:t xml:space="preserve">refleksi ide-ide mereka (Anonim, </w:t>
      </w:r>
      <w:r w:rsidR="009B14F2" w:rsidRPr="00EC0AFD">
        <w:rPr>
          <w:rFonts w:ascii="Times New Roman" w:eastAsia="Times New Roman" w:hAnsi="Times New Roman"/>
          <w:sz w:val="24"/>
          <w:szCs w:val="24"/>
          <w:lang w:val="sv-SE"/>
        </w:rPr>
        <w:t>2011:29)</w:t>
      </w:r>
      <w:r w:rsidR="009300F4" w:rsidRPr="00EC0AFD">
        <w:rPr>
          <w:rFonts w:ascii="Times New Roman" w:eastAsia="Times New Roman" w:hAnsi="Times New Roman"/>
          <w:sz w:val="24"/>
          <w:szCs w:val="24"/>
          <w:lang w:val="sv-SE"/>
        </w:rPr>
        <w:t>.</w:t>
      </w:r>
    </w:p>
    <w:p w:rsidR="009B14F2" w:rsidRPr="00EC0AFD" w:rsidRDefault="00B17477" w:rsidP="009B14F2">
      <w:pPr>
        <w:spacing w:before="100" w:beforeAutospacing="1" w:after="100" w:afterAutospacing="1" w:line="480" w:lineRule="auto"/>
        <w:ind w:left="426"/>
        <w:rPr>
          <w:rFonts w:ascii="Times New Roman" w:eastAsia="Times New Roman" w:hAnsi="Times New Roman"/>
          <w:sz w:val="24"/>
          <w:szCs w:val="24"/>
          <w:lang w:val="sv-SE"/>
        </w:rPr>
      </w:pPr>
      <w:r w:rsidRPr="00EC0AFD">
        <w:rPr>
          <w:rFonts w:ascii="Times New Roman" w:eastAsia="Times New Roman" w:hAnsi="Times New Roman"/>
          <w:sz w:val="24"/>
          <w:szCs w:val="24"/>
          <w:lang w:val="sv-SE"/>
        </w:rPr>
        <w:t xml:space="preserve">Pembelajaran </w:t>
      </w:r>
      <w:r w:rsidR="009B14F2" w:rsidRPr="00EC0AFD">
        <w:rPr>
          <w:rFonts w:ascii="Times New Roman" w:eastAsia="Times New Roman" w:hAnsi="Times New Roman"/>
          <w:sz w:val="24"/>
          <w:szCs w:val="24"/>
          <w:lang w:val="sv-SE"/>
        </w:rPr>
        <w:t>TPS</w:t>
      </w:r>
      <w:r w:rsidRPr="00EC0AFD">
        <w:rPr>
          <w:rFonts w:ascii="Times New Roman" w:eastAsia="Times New Roman" w:hAnsi="Times New Roman"/>
          <w:sz w:val="24"/>
          <w:szCs w:val="24"/>
          <w:lang w:val="sv-SE"/>
        </w:rPr>
        <w:t xml:space="preserve"> </w:t>
      </w:r>
      <w:r w:rsidR="009B14F2" w:rsidRPr="00EC0AFD">
        <w:rPr>
          <w:rFonts w:ascii="Times New Roman" w:eastAsia="Times New Roman" w:hAnsi="Times New Roman"/>
          <w:sz w:val="24"/>
          <w:szCs w:val="24"/>
          <w:lang w:val="sv-SE"/>
        </w:rPr>
        <w:t>dapat mengembangkan kemampuan mengungkapkan ide atau gagasan dengan kata-kata secara verbal dan membandingkannya dengan ide-ide orang lain. Membantu siswa untuk respek pada orang lain dan menyadari akan segala keterbatasannya serta menerima segala perbedaan. Siswa dapat mengembangkan kemampuan untuk menguji ide dan pemahamannya sendiri dan menerima umpan balik. Interaksi yang terjadi selama pembelajaran dapat meningkatkan motivasi dan memberi rangsangan untuk berpikir sehingga bermanfaat bagi proses pendidikan jangka panjang. Pembelajaran TPS juga mengembangkan kecakapan, yang sangat penting dalam perkembangan dunia saat ini. Pembelajaran TPS bisa mengajarkan orang untuk bekerja bersama-sama dan lebih efisien. Dengan bekerja sama, dua orang dapat menyelesai</w:t>
      </w:r>
      <w:r w:rsidR="009300F4" w:rsidRPr="00EC0AFD">
        <w:rPr>
          <w:rFonts w:ascii="Times New Roman" w:eastAsia="Times New Roman" w:hAnsi="Times New Roman"/>
          <w:sz w:val="24"/>
          <w:szCs w:val="24"/>
          <w:lang w:val="sv-SE"/>
        </w:rPr>
        <w:t xml:space="preserve">kan sesuatu lebih cepat (Anonim, </w:t>
      </w:r>
      <w:r w:rsidR="009B14F2" w:rsidRPr="00EC0AFD">
        <w:rPr>
          <w:rFonts w:ascii="Times New Roman" w:eastAsia="Times New Roman" w:hAnsi="Times New Roman"/>
          <w:sz w:val="24"/>
          <w:szCs w:val="24"/>
          <w:lang w:val="sv-SE"/>
        </w:rPr>
        <w:t>2011)</w:t>
      </w:r>
      <w:r w:rsidR="009300F4" w:rsidRPr="00EC0AFD">
        <w:rPr>
          <w:rFonts w:ascii="Times New Roman" w:eastAsia="Times New Roman" w:hAnsi="Times New Roman"/>
          <w:sz w:val="24"/>
          <w:szCs w:val="24"/>
          <w:lang w:val="sv-SE"/>
        </w:rPr>
        <w:t>.</w:t>
      </w:r>
    </w:p>
    <w:p w:rsidR="009B14F2" w:rsidRPr="00EC0AFD" w:rsidRDefault="009B14F2" w:rsidP="009B14F2">
      <w:pPr>
        <w:shd w:val="clear" w:color="auto" w:fill="FFFFFF"/>
        <w:spacing w:line="480" w:lineRule="auto"/>
        <w:ind w:left="426"/>
        <w:rPr>
          <w:rFonts w:ascii="Times New Roman" w:hAnsi="Times New Roman"/>
          <w:sz w:val="24"/>
          <w:szCs w:val="24"/>
          <w:lang w:val="sv-SE"/>
        </w:rPr>
      </w:pPr>
      <w:r w:rsidRPr="00EC0AFD">
        <w:rPr>
          <w:rFonts w:ascii="Times New Roman" w:hAnsi="Times New Roman"/>
          <w:sz w:val="24"/>
          <w:szCs w:val="24"/>
          <w:lang w:val="sv-SE"/>
        </w:rPr>
        <w:lastRenderedPageBreak/>
        <w:t>Kelebihan model pembelajaran</w:t>
      </w:r>
      <w:r w:rsidR="00F712D0" w:rsidRPr="00EC0AFD">
        <w:rPr>
          <w:rFonts w:ascii="Times New Roman" w:hAnsi="Times New Roman"/>
          <w:sz w:val="24"/>
          <w:szCs w:val="24"/>
          <w:lang w:val="sv-SE"/>
        </w:rPr>
        <w:t xml:space="preserve"> </w:t>
      </w:r>
      <w:r w:rsidR="00133DF2" w:rsidRPr="00EC0AFD">
        <w:rPr>
          <w:rFonts w:ascii="Times New Roman" w:hAnsi="Times New Roman"/>
          <w:sz w:val="24"/>
          <w:szCs w:val="24"/>
          <w:lang w:val="sv-SE"/>
        </w:rPr>
        <w:t>kooperatif</w:t>
      </w:r>
      <w:r w:rsidRPr="00EC0AFD">
        <w:rPr>
          <w:rFonts w:ascii="Times New Roman" w:hAnsi="Times New Roman"/>
          <w:sz w:val="24"/>
          <w:szCs w:val="24"/>
          <w:lang w:val="sv-SE"/>
        </w:rPr>
        <w:t xml:space="preserve"> tipe TPS menurut Lie 2005 adalah: </w:t>
      </w:r>
    </w:p>
    <w:p w:rsidR="009B14F2" w:rsidRPr="00EC0AFD" w:rsidRDefault="009B14F2" w:rsidP="00103F52">
      <w:pPr>
        <w:pStyle w:val="ListParagraph"/>
        <w:numPr>
          <w:ilvl w:val="0"/>
          <w:numId w:val="6"/>
        </w:numPr>
        <w:shd w:val="clear" w:color="auto" w:fill="FFFFFF"/>
        <w:rPr>
          <w:rFonts w:ascii="Times New Roman" w:hAnsi="Times New Roman"/>
          <w:sz w:val="24"/>
          <w:szCs w:val="24"/>
          <w:lang w:val="sv-SE"/>
        </w:rPr>
      </w:pPr>
      <w:r w:rsidRPr="00EC0AFD">
        <w:rPr>
          <w:rFonts w:ascii="Times New Roman" w:hAnsi="Times New Roman"/>
          <w:sz w:val="24"/>
          <w:szCs w:val="24"/>
          <w:lang w:val="sv-SE"/>
        </w:rPr>
        <w:t>memungkinkan siswa untuk merumuskan dan mengajukan pertanyaan-pertanyaan mengenai materi yang diajarkan karena secara tidak langsung memperoleh contoh pertanyaan yang diajukan oleh guru, serta memperoleh kesempatan untuk memikirkan materi yang diajarkan</w:t>
      </w:r>
    </w:p>
    <w:p w:rsidR="009B14F2" w:rsidRPr="00EC0AFD" w:rsidRDefault="009B14F2" w:rsidP="00103F52">
      <w:pPr>
        <w:pStyle w:val="ListParagraph"/>
        <w:numPr>
          <w:ilvl w:val="0"/>
          <w:numId w:val="6"/>
        </w:numPr>
        <w:shd w:val="clear" w:color="auto" w:fill="FFFFFF"/>
        <w:rPr>
          <w:rFonts w:ascii="Times New Roman" w:hAnsi="Times New Roman"/>
          <w:sz w:val="24"/>
          <w:szCs w:val="24"/>
          <w:lang w:val="sv-SE"/>
        </w:rPr>
      </w:pPr>
      <w:r w:rsidRPr="00EC0AFD">
        <w:rPr>
          <w:rFonts w:ascii="Times New Roman" w:hAnsi="Times New Roman"/>
          <w:sz w:val="24"/>
          <w:szCs w:val="24"/>
          <w:lang w:val="sv-SE"/>
        </w:rPr>
        <w:t>siswa akan terlatih menerapkan konsep karena bertukar pendapat dan pemikiran dengan temannya untuk mendapatkan kesepakatan dalam memecahkan masalah.</w:t>
      </w:r>
    </w:p>
    <w:p w:rsidR="009B14F2" w:rsidRPr="00EC0AFD" w:rsidRDefault="009B14F2" w:rsidP="00103F52">
      <w:pPr>
        <w:pStyle w:val="ListParagraph"/>
        <w:numPr>
          <w:ilvl w:val="0"/>
          <w:numId w:val="6"/>
        </w:numPr>
        <w:shd w:val="clear" w:color="auto" w:fill="FFFFFF"/>
        <w:rPr>
          <w:rFonts w:ascii="Times New Roman" w:hAnsi="Times New Roman"/>
          <w:sz w:val="24"/>
          <w:szCs w:val="24"/>
          <w:lang w:val="sv-SE"/>
        </w:rPr>
      </w:pPr>
      <w:r w:rsidRPr="00EC0AFD">
        <w:rPr>
          <w:rFonts w:ascii="Times New Roman" w:hAnsi="Times New Roman"/>
          <w:sz w:val="24"/>
          <w:szCs w:val="24"/>
          <w:lang w:val="sv-SE"/>
        </w:rPr>
        <w:t>siswa lebih aktif dalam pembelajaran karena menyelesaikan</w:t>
      </w:r>
      <w:r w:rsidR="00F712D0" w:rsidRPr="00EC0AFD">
        <w:rPr>
          <w:rFonts w:ascii="Times New Roman" w:hAnsi="Times New Roman"/>
          <w:sz w:val="24"/>
          <w:szCs w:val="24"/>
          <w:lang w:val="sv-SE"/>
        </w:rPr>
        <w:t xml:space="preserve"> tugasnya dalam kelompok,</w:t>
      </w:r>
      <w:r w:rsidRPr="00EC0AFD">
        <w:rPr>
          <w:rFonts w:ascii="Times New Roman" w:hAnsi="Times New Roman"/>
          <w:sz w:val="24"/>
          <w:szCs w:val="24"/>
          <w:lang w:val="sv-SE"/>
        </w:rPr>
        <w:t xml:space="preserve"> tiap kelompok hanya terdiri dari 2 orang.</w:t>
      </w:r>
    </w:p>
    <w:p w:rsidR="009B14F2" w:rsidRPr="00EC0AFD" w:rsidRDefault="009B14F2" w:rsidP="00103F52">
      <w:pPr>
        <w:pStyle w:val="ListParagraph"/>
        <w:numPr>
          <w:ilvl w:val="0"/>
          <w:numId w:val="6"/>
        </w:numPr>
        <w:shd w:val="clear" w:color="auto" w:fill="FFFFFF"/>
        <w:rPr>
          <w:rFonts w:ascii="Times New Roman" w:hAnsi="Times New Roman"/>
          <w:sz w:val="24"/>
          <w:szCs w:val="24"/>
          <w:lang w:val="sv-SE"/>
        </w:rPr>
      </w:pPr>
      <w:r w:rsidRPr="00EC0AFD">
        <w:rPr>
          <w:rFonts w:ascii="Times New Roman" w:hAnsi="Times New Roman"/>
          <w:sz w:val="24"/>
          <w:szCs w:val="24"/>
          <w:lang w:val="sv-SE"/>
        </w:rPr>
        <w:t>siswa memperoleh kesempatan untuk mempersentasikan hasil diskusinya dengan seluruh siswa sehingga ide yang ada menyebar.</w:t>
      </w:r>
    </w:p>
    <w:p w:rsidR="009B14F2" w:rsidRPr="00EC0AFD" w:rsidRDefault="009B14F2" w:rsidP="00103F52">
      <w:pPr>
        <w:pStyle w:val="ListParagraph"/>
        <w:numPr>
          <w:ilvl w:val="0"/>
          <w:numId w:val="6"/>
        </w:numPr>
        <w:shd w:val="clear" w:color="auto" w:fill="FFFFFF"/>
        <w:rPr>
          <w:rFonts w:ascii="Times New Roman" w:hAnsi="Times New Roman"/>
          <w:sz w:val="24"/>
          <w:szCs w:val="24"/>
          <w:lang w:val="sv-SE"/>
        </w:rPr>
      </w:pPr>
      <w:r w:rsidRPr="00EC0AFD">
        <w:rPr>
          <w:rFonts w:ascii="Times New Roman" w:hAnsi="Times New Roman"/>
          <w:sz w:val="24"/>
          <w:szCs w:val="24"/>
          <w:lang w:val="sv-SE"/>
        </w:rPr>
        <w:t>memungkinkan guru untuk lebih banyak memantau siswa dalam proses pembelajaran kemudian teknik ini dapat digunakan dalam semua mata pelajaran dan untuk semua tingkatan usia anak didik.</w:t>
      </w:r>
      <w:r w:rsidRPr="00EC0AFD">
        <w:rPr>
          <w:rFonts w:ascii="Times New Roman" w:hAnsi="Times New Roman"/>
          <w:sz w:val="24"/>
          <w:szCs w:val="24"/>
          <w:lang w:val="sv-SE"/>
        </w:rPr>
        <w:br/>
      </w:r>
    </w:p>
    <w:p w:rsidR="009B14F2" w:rsidRPr="00EC0AFD" w:rsidRDefault="009B14F2" w:rsidP="009B14F2">
      <w:pPr>
        <w:shd w:val="clear" w:color="auto" w:fill="FFFFFF"/>
        <w:rPr>
          <w:rFonts w:ascii="Times New Roman" w:hAnsi="Times New Roman"/>
          <w:sz w:val="24"/>
          <w:szCs w:val="24"/>
          <w:lang w:val="sv-SE"/>
        </w:rPr>
      </w:pPr>
    </w:p>
    <w:p w:rsidR="009B14F2" w:rsidRPr="00EC0AFD" w:rsidRDefault="009B14F2" w:rsidP="009B14F2">
      <w:pPr>
        <w:pStyle w:val="ListParagraph"/>
        <w:numPr>
          <w:ilvl w:val="0"/>
          <w:numId w:val="1"/>
        </w:numPr>
        <w:spacing w:before="100" w:beforeAutospacing="1" w:after="100" w:afterAutospacing="1" w:line="480" w:lineRule="auto"/>
        <w:ind w:left="426" w:hanging="426"/>
        <w:rPr>
          <w:rFonts w:ascii="Times New Roman" w:eastAsia="Times New Roman" w:hAnsi="Times New Roman"/>
          <w:sz w:val="24"/>
          <w:szCs w:val="24"/>
          <w:lang w:val="sv-SE"/>
        </w:rPr>
      </w:pPr>
      <w:r w:rsidRPr="00EC0AFD">
        <w:rPr>
          <w:rFonts w:ascii="Times New Roman" w:hAnsi="Times New Roman"/>
          <w:b/>
          <w:sz w:val="24"/>
          <w:szCs w:val="24"/>
        </w:rPr>
        <w:t>Penguasaan Materi</w:t>
      </w:r>
    </w:p>
    <w:p w:rsidR="009B14F2" w:rsidRPr="00EC0AFD" w:rsidRDefault="009B14F2" w:rsidP="009B14F2">
      <w:pPr>
        <w:tabs>
          <w:tab w:val="left" w:pos="180"/>
        </w:tabs>
        <w:spacing w:line="480" w:lineRule="auto"/>
        <w:ind w:left="456"/>
        <w:rPr>
          <w:rFonts w:ascii="Times New Roman" w:hAnsi="Times New Roman"/>
          <w:sz w:val="24"/>
          <w:szCs w:val="24"/>
          <w:lang w:val="fi-FI"/>
        </w:rPr>
      </w:pPr>
      <w:r w:rsidRPr="00EC0AFD">
        <w:rPr>
          <w:rFonts w:ascii="Times New Roman" w:hAnsi="Times New Roman"/>
          <w:sz w:val="24"/>
          <w:szCs w:val="24"/>
        </w:rPr>
        <w:t xml:space="preserve">Penguasaan merupakan salah satu aspek dalam ranah kognitif dari tujuan kegiatan belajar mengajar.  Ranah kognitif meliputi berbagai tingkah laku dari tingkatan terendah sampai tertinggi, yaitu pengetahuan, pemahaman, penerapan, analisis, sintesis, dan evaluasi.  </w:t>
      </w:r>
      <w:r w:rsidRPr="00EC0AFD">
        <w:rPr>
          <w:rFonts w:ascii="Times New Roman" w:hAnsi="Times New Roman"/>
          <w:sz w:val="24"/>
          <w:szCs w:val="24"/>
          <w:lang w:val="fi-FI"/>
        </w:rPr>
        <w:t>Penguasaan merupakan kemampuan menyerap arti dari materi suatu bahan yang dipelajari.  Penguasaan bukan hanya sekedar mengingat mengenai apa yang pernah dipelajari, tetapi menguasai lebih dari itu, yakni memperlihatkan bebagai proses kegiatan mental sehingga lebih bersifat dinamis (Rohamah, 2006:2).</w:t>
      </w:r>
    </w:p>
    <w:p w:rsidR="009B14F2" w:rsidRPr="00EC0AFD" w:rsidRDefault="009B14F2" w:rsidP="009B14F2">
      <w:pPr>
        <w:tabs>
          <w:tab w:val="left" w:pos="180"/>
        </w:tabs>
        <w:ind w:left="456"/>
        <w:rPr>
          <w:rFonts w:ascii="Times New Roman" w:hAnsi="Times New Roman"/>
          <w:sz w:val="24"/>
          <w:szCs w:val="24"/>
          <w:lang w:val="fi-FI"/>
        </w:rPr>
      </w:pPr>
    </w:p>
    <w:p w:rsidR="009B14F2" w:rsidRPr="00EC0AFD" w:rsidRDefault="009B14F2" w:rsidP="009B14F2">
      <w:pPr>
        <w:tabs>
          <w:tab w:val="left" w:pos="180"/>
        </w:tabs>
        <w:spacing w:line="480" w:lineRule="auto"/>
        <w:ind w:left="456"/>
        <w:rPr>
          <w:rFonts w:ascii="Times New Roman" w:hAnsi="Times New Roman"/>
          <w:sz w:val="24"/>
          <w:szCs w:val="24"/>
          <w:lang w:val="fi-FI"/>
        </w:rPr>
      </w:pPr>
      <w:r w:rsidRPr="00EC0AFD">
        <w:rPr>
          <w:rFonts w:ascii="Times New Roman" w:hAnsi="Times New Roman"/>
          <w:sz w:val="24"/>
          <w:szCs w:val="24"/>
          <w:lang w:val="sv-SE"/>
        </w:rPr>
        <w:t xml:space="preserve">Materi pelajaran merupakan bahan ajar utama minimal yang harus dipelajari oleh siswa untuk menguasai kompetensi dasar yang sudah dirumuskan dalam kurikulum (Muhammad, 2003:17). Dengan materi pelajaran siswa dapat mempelajari suatu kompetensi atau kompetensi dasar secara runtut dan sistematis, sehingga secara akumulatif mampu menguasai semua kompetensi </w:t>
      </w:r>
      <w:r w:rsidRPr="00EC0AFD">
        <w:rPr>
          <w:rFonts w:ascii="Times New Roman" w:hAnsi="Times New Roman"/>
          <w:sz w:val="24"/>
          <w:szCs w:val="24"/>
          <w:lang w:val="sv-SE"/>
        </w:rPr>
        <w:lastRenderedPageBreak/>
        <w:t>secara utuh dan terpadu. Materi pembelajaran merupakan informasi, alat, dan teks yang diperlukan guru untuk perencanaan dan penelaahan implementasi pembelajaran (Awaluddin, 2008:1).</w:t>
      </w:r>
      <w:r w:rsidRPr="00EC0AFD">
        <w:rPr>
          <w:rFonts w:ascii="Times New Roman" w:hAnsi="Times New Roman"/>
          <w:sz w:val="24"/>
          <w:szCs w:val="24"/>
          <w:lang w:val="fi-FI"/>
        </w:rPr>
        <w:br/>
      </w:r>
    </w:p>
    <w:p w:rsidR="009B14F2" w:rsidRPr="00EC0AFD" w:rsidRDefault="009B14F2" w:rsidP="009B14F2">
      <w:pPr>
        <w:pStyle w:val="ListParagraph"/>
        <w:spacing w:line="480" w:lineRule="auto"/>
        <w:ind w:left="426"/>
        <w:rPr>
          <w:rFonts w:ascii="Times New Roman" w:hAnsi="Times New Roman"/>
          <w:sz w:val="24"/>
          <w:szCs w:val="24"/>
        </w:rPr>
      </w:pPr>
      <w:r w:rsidRPr="00EC0AFD">
        <w:rPr>
          <w:rFonts w:ascii="Times New Roman" w:hAnsi="Times New Roman"/>
          <w:sz w:val="24"/>
          <w:szCs w:val="24"/>
        </w:rPr>
        <w:t xml:space="preserve">Arikunto (2003:115) menyatakan bahwa </w:t>
      </w:r>
      <w:r w:rsidRPr="00EC0AFD">
        <w:rPr>
          <w:rFonts w:ascii="Times New Roman" w:hAnsi="Times New Roman"/>
          <w:sz w:val="24"/>
          <w:szCs w:val="24"/>
          <w:lang w:val="id-ID"/>
        </w:rPr>
        <w:t>penguasaan materi merupakan kemampuan menyerap arti dari materi suatu bahan yang dipelajari</w:t>
      </w:r>
      <w:r w:rsidRPr="00EC0AFD">
        <w:rPr>
          <w:rFonts w:ascii="Times New Roman" w:hAnsi="Times New Roman"/>
          <w:sz w:val="24"/>
          <w:szCs w:val="24"/>
        </w:rPr>
        <w:t>.</w:t>
      </w:r>
      <w:r w:rsidR="002143A6">
        <w:rPr>
          <w:rFonts w:ascii="Times New Roman" w:hAnsi="Times New Roman"/>
          <w:b/>
          <w:sz w:val="24"/>
          <w:szCs w:val="24"/>
        </w:rPr>
        <w:t xml:space="preserve"> </w:t>
      </w:r>
      <w:r w:rsidRPr="00EC0AFD">
        <w:rPr>
          <w:rFonts w:ascii="Times New Roman" w:hAnsi="Times New Roman"/>
          <w:sz w:val="24"/>
          <w:szCs w:val="24"/>
          <w:lang w:val="id-ID"/>
        </w:rPr>
        <w:t>Penguasaan materi bukan hanya sekedar mengingat mengenai apa yang pernah dipelajari tetapi menguasai lebih dari itu, yakni melibatkan berbagai proses kegiatan mental sehingga lebih bersifat dinamis. Sedangkan materi pembela</w:t>
      </w:r>
      <w:r w:rsidR="00AC022F" w:rsidRPr="00EC0AFD">
        <w:rPr>
          <w:rFonts w:ascii="Times New Roman" w:hAnsi="Times New Roman"/>
          <w:sz w:val="24"/>
          <w:szCs w:val="24"/>
          <w:lang w:val="id-ID"/>
        </w:rPr>
        <w:t>jaran merupakan informasi, alat</w:t>
      </w:r>
      <w:r w:rsidRPr="00EC0AFD">
        <w:rPr>
          <w:rFonts w:ascii="Times New Roman" w:hAnsi="Times New Roman"/>
          <w:sz w:val="24"/>
          <w:szCs w:val="24"/>
          <w:lang w:val="id-ID"/>
        </w:rPr>
        <w:t xml:space="preserve"> dan teks yang diperlukan guru untuk perencanaan dan penelaahan implementasi pembelajaran (Awaluddin, 2008:1).</w:t>
      </w:r>
    </w:p>
    <w:p w:rsidR="009B14F2" w:rsidRPr="00EC0AFD" w:rsidRDefault="009B14F2" w:rsidP="009B14F2">
      <w:pPr>
        <w:pStyle w:val="ListParagraph"/>
        <w:ind w:left="426"/>
        <w:rPr>
          <w:rFonts w:ascii="Times New Roman" w:hAnsi="Times New Roman"/>
          <w:sz w:val="24"/>
          <w:szCs w:val="24"/>
        </w:rPr>
      </w:pPr>
    </w:p>
    <w:p w:rsidR="009B14F2" w:rsidRPr="00EC0AFD" w:rsidRDefault="009B14F2" w:rsidP="009B14F2">
      <w:pPr>
        <w:spacing w:line="480" w:lineRule="auto"/>
        <w:ind w:left="426"/>
        <w:rPr>
          <w:rFonts w:ascii="Times New Roman" w:hAnsi="Times New Roman"/>
          <w:sz w:val="24"/>
          <w:szCs w:val="24"/>
          <w:lang w:val="sv-SE"/>
        </w:rPr>
      </w:pPr>
      <w:r w:rsidRPr="00EC0AFD">
        <w:rPr>
          <w:rFonts w:ascii="Times New Roman" w:hAnsi="Times New Roman"/>
          <w:sz w:val="24"/>
          <w:szCs w:val="24"/>
          <w:lang w:val="id-ID"/>
        </w:rPr>
        <w:t>Penguasaan materi siswa merupakan hasil belajar dalam kecakapan kognitif.  Menurut Anderson, dkk (2000: 67-68), ranah kognitif terdiri dari 6 jenis perilaku sebagai berikut :</w:t>
      </w:r>
      <w:r w:rsidRPr="00EC0AFD">
        <w:rPr>
          <w:rFonts w:ascii="Times New Roman" w:hAnsi="Times New Roman"/>
          <w:sz w:val="24"/>
          <w:szCs w:val="24"/>
        </w:rPr>
        <w:t xml:space="preserve"> (1) </w:t>
      </w:r>
      <w:r w:rsidRPr="00EC0AFD">
        <w:rPr>
          <w:rFonts w:ascii="Times New Roman" w:hAnsi="Times New Roman"/>
          <w:i/>
          <w:iCs/>
          <w:sz w:val="24"/>
          <w:szCs w:val="24"/>
          <w:lang w:val="id-ID"/>
        </w:rPr>
        <w:t xml:space="preserve">Remember </w:t>
      </w:r>
      <w:r w:rsidRPr="00EC0AFD">
        <w:rPr>
          <w:rFonts w:ascii="Times New Roman" w:hAnsi="Times New Roman"/>
          <w:sz w:val="24"/>
          <w:szCs w:val="24"/>
          <w:lang w:val="id-ID"/>
        </w:rPr>
        <w:t xml:space="preserve">mencakup kemampuan ingatan tentang hal yang telah dipelajari dan tersimpan dalam ingatan.  </w:t>
      </w:r>
      <w:r w:rsidRPr="00EC0AFD">
        <w:rPr>
          <w:rFonts w:ascii="Times New Roman" w:hAnsi="Times New Roman"/>
          <w:sz w:val="24"/>
          <w:szCs w:val="24"/>
          <w:lang w:val="sv-SE"/>
        </w:rPr>
        <w:t xml:space="preserve">Pengetahuan itu meliputi fakta, peristiwa, pengertian, kaidah, teori, prinsip dan metode; (2) </w:t>
      </w:r>
      <w:r w:rsidRPr="00EC0AFD">
        <w:rPr>
          <w:rFonts w:ascii="Times New Roman" w:hAnsi="Times New Roman"/>
          <w:i/>
          <w:iCs/>
          <w:sz w:val="24"/>
          <w:szCs w:val="24"/>
          <w:lang w:val="sv-SE"/>
        </w:rPr>
        <w:t>Understand</w:t>
      </w:r>
      <w:r w:rsidRPr="00EC0AFD">
        <w:rPr>
          <w:rFonts w:ascii="Times New Roman" w:hAnsi="Times New Roman"/>
          <w:sz w:val="24"/>
          <w:szCs w:val="24"/>
          <w:lang w:val="sv-SE"/>
        </w:rPr>
        <w:t xml:space="preserve"> mencakup kemampuan menangkap arti dan makna hal yang dipelajari; (3) </w:t>
      </w:r>
      <w:r w:rsidRPr="00EC0AFD">
        <w:rPr>
          <w:rFonts w:ascii="Times New Roman" w:hAnsi="Times New Roman"/>
          <w:i/>
          <w:iCs/>
          <w:sz w:val="24"/>
          <w:szCs w:val="24"/>
          <w:lang w:val="sv-SE"/>
        </w:rPr>
        <w:t>Apply</w:t>
      </w:r>
      <w:r w:rsidRPr="00EC0AFD">
        <w:rPr>
          <w:rFonts w:ascii="Times New Roman" w:hAnsi="Times New Roman"/>
          <w:sz w:val="24"/>
          <w:szCs w:val="24"/>
          <w:lang w:val="sv-SE"/>
        </w:rPr>
        <w:t xml:space="preserve"> mencakup kemampuan menerapkan metode dan kaidah untuk menghadapi masalah yang nyata dan baru; (4) </w:t>
      </w:r>
      <w:r w:rsidRPr="00EC0AFD">
        <w:rPr>
          <w:rFonts w:ascii="Times New Roman" w:hAnsi="Times New Roman"/>
          <w:i/>
          <w:iCs/>
          <w:sz w:val="24"/>
          <w:szCs w:val="24"/>
          <w:lang w:val="sv-SE"/>
        </w:rPr>
        <w:t xml:space="preserve">Analyze </w:t>
      </w:r>
      <w:r w:rsidRPr="00EC0AFD">
        <w:rPr>
          <w:rFonts w:ascii="Times New Roman" w:hAnsi="Times New Roman"/>
          <w:sz w:val="24"/>
          <w:szCs w:val="24"/>
          <w:lang w:val="sv-SE"/>
        </w:rPr>
        <w:t xml:space="preserve">mencakup kemampuan merinci suatu kesatuan ke dalam bagian-bagian sehingga struktur keseluruhan dapat dipahami dengan baik.  Misalnya : mengurai masalah menjadi bagian yang telah kecil; (5) </w:t>
      </w:r>
      <w:r w:rsidRPr="00EC0AFD">
        <w:rPr>
          <w:rFonts w:ascii="Times New Roman" w:hAnsi="Times New Roman"/>
          <w:i/>
          <w:iCs/>
          <w:sz w:val="24"/>
          <w:szCs w:val="24"/>
          <w:lang w:val="sv-SE"/>
        </w:rPr>
        <w:t xml:space="preserve">Evaluate </w:t>
      </w:r>
      <w:r w:rsidRPr="00EC0AFD">
        <w:rPr>
          <w:rFonts w:ascii="Times New Roman" w:hAnsi="Times New Roman"/>
          <w:sz w:val="24"/>
          <w:szCs w:val="24"/>
          <w:lang w:val="sv-SE"/>
        </w:rPr>
        <w:t xml:space="preserve">mencakup kemampuan </w:t>
      </w:r>
      <w:r w:rsidRPr="00EC0AFD">
        <w:rPr>
          <w:rFonts w:ascii="Times New Roman" w:hAnsi="Times New Roman"/>
          <w:sz w:val="24"/>
          <w:szCs w:val="24"/>
          <w:lang w:val="sv-SE"/>
        </w:rPr>
        <w:lastRenderedPageBreak/>
        <w:t xml:space="preserve">membentuk pendapat tentang beberapa hal berdasarkan kriteria tertentu; (6) </w:t>
      </w:r>
      <w:r w:rsidRPr="00EC0AFD">
        <w:rPr>
          <w:rFonts w:ascii="Times New Roman" w:hAnsi="Times New Roman"/>
          <w:i/>
          <w:iCs/>
          <w:sz w:val="24"/>
          <w:szCs w:val="24"/>
          <w:lang w:val="sv-SE"/>
        </w:rPr>
        <w:t xml:space="preserve">Create </w:t>
      </w:r>
      <w:r w:rsidRPr="00EC0AFD">
        <w:rPr>
          <w:rFonts w:ascii="Times New Roman" w:hAnsi="Times New Roman"/>
          <w:sz w:val="24"/>
          <w:szCs w:val="24"/>
          <w:lang w:val="sv-SE"/>
        </w:rPr>
        <w:t>mencakup kemampuan membentuk suatu pola baru.</w:t>
      </w:r>
    </w:p>
    <w:p w:rsidR="009B14F2" w:rsidRPr="00EC0AFD" w:rsidRDefault="009B14F2" w:rsidP="009B14F2">
      <w:pPr>
        <w:ind w:left="426"/>
        <w:rPr>
          <w:rFonts w:ascii="Times New Roman" w:hAnsi="Times New Roman"/>
          <w:sz w:val="24"/>
          <w:szCs w:val="24"/>
          <w:lang w:val="sv-SE"/>
        </w:rPr>
      </w:pPr>
    </w:p>
    <w:p w:rsidR="009B14F2" w:rsidRPr="00EC0AFD" w:rsidRDefault="009B14F2" w:rsidP="009B14F2">
      <w:pPr>
        <w:spacing w:line="480" w:lineRule="auto"/>
        <w:ind w:left="426"/>
        <w:rPr>
          <w:rFonts w:ascii="Times New Roman" w:hAnsi="Times New Roman"/>
          <w:sz w:val="24"/>
          <w:szCs w:val="24"/>
          <w:lang w:val="sv-SE"/>
        </w:rPr>
      </w:pPr>
      <w:r w:rsidRPr="00EC0AFD">
        <w:rPr>
          <w:rFonts w:ascii="Times New Roman" w:hAnsi="Times New Roman"/>
          <w:sz w:val="24"/>
          <w:szCs w:val="24"/>
          <w:lang w:val="id-ID"/>
        </w:rPr>
        <w:t xml:space="preserve">Penguasaan materi pelajaran oleh siswa dapat diukur dengan mengadakan evaluasi. Thoha (1994:1) menyatakan bahwa evaluasi merupakan kegiatan yang terencana untuk mengetahui keadaan suatu objek dengan menggunakan instrumen dan hasilnya dibandingkan dengan tolak ukur untuk memperoleh kesimpulan. Instrumen atau alat ukur yang biasa digunakan dalam evaluasi adalah tes.  </w:t>
      </w:r>
    </w:p>
    <w:p w:rsidR="009B14F2" w:rsidRPr="00EC0AFD" w:rsidRDefault="009B14F2" w:rsidP="009B14F2">
      <w:pPr>
        <w:ind w:left="426"/>
        <w:rPr>
          <w:rFonts w:ascii="Times New Roman" w:hAnsi="Times New Roman"/>
          <w:sz w:val="24"/>
          <w:szCs w:val="24"/>
          <w:lang w:val="sv-SE"/>
        </w:rPr>
      </w:pPr>
    </w:p>
    <w:p w:rsidR="009B14F2" w:rsidRPr="00EC0AFD" w:rsidRDefault="009B14F2" w:rsidP="009B14F2">
      <w:pPr>
        <w:spacing w:line="480" w:lineRule="auto"/>
        <w:ind w:left="426"/>
        <w:rPr>
          <w:rFonts w:ascii="Times New Roman" w:hAnsi="Times New Roman"/>
          <w:sz w:val="24"/>
          <w:szCs w:val="24"/>
        </w:rPr>
      </w:pPr>
      <w:r w:rsidRPr="00EC0AFD">
        <w:rPr>
          <w:rFonts w:ascii="Times New Roman" w:hAnsi="Times New Roman"/>
          <w:sz w:val="24"/>
          <w:szCs w:val="24"/>
          <w:lang w:val="id-ID"/>
        </w:rPr>
        <w:t>Tes merupakan alat atau prosedur yang digunakan untuk mengetahui atau mengukur sesuatu dengan cara dan aturan-aturan yang sudah ditentukan</w:t>
      </w:r>
      <w:r w:rsidRPr="00EC0AFD">
        <w:rPr>
          <w:rFonts w:ascii="Times New Roman" w:hAnsi="Times New Roman"/>
          <w:sz w:val="24"/>
          <w:szCs w:val="24"/>
        </w:rPr>
        <w:t xml:space="preserve"> (</w:t>
      </w:r>
      <w:r w:rsidRPr="00EC0AFD">
        <w:rPr>
          <w:rFonts w:ascii="Times New Roman" w:hAnsi="Times New Roman"/>
          <w:sz w:val="24"/>
          <w:szCs w:val="24"/>
          <w:lang w:val="id-ID"/>
        </w:rPr>
        <w:t>Ari</w:t>
      </w:r>
      <w:r w:rsidR="002143A6">
        <w:rPr>
          <w:rFonts w:ascii="Times New Roman" w:hAnsi="Times New Roman"/>
          <w:sz w:val="24"/>
          <w:szCs w:val="24"/>
          <w:lang w:val="id-ID"/>
        </w:rPr>
        <w:t>kunto</w:t>
      </w:r>
      <w:r w:rsidR="002143A6">
        <w:rPr>
          <w:rFonts w:ascii="Times New Roman" w:hAnsi="Times New Roman"/>
          <w:sz w:val="24"/>
          <w:szCs w:val="24"/>
        </w:rPr>
        <w:t xml:space="preserve">, </w:t>
      </w:r>
      <w:r w:rsidRPr="00EC0AFD">
        <w:rPr>
          <w:rFonts w:ascii="Times New Roman" w:hAnsi="Times New Roman"/>
          <w:sz w:val="24"/>
          <w:szCs w:val="24"/>
          <w:lang w:val="id-ID"/>
        </w:rPr>
        <w:t>2001:53)</w:t>
      </w:r>
      <w:r w:rsidRPr="00EC0AFD">
        <w:rPr>
          <w:rFonts w:ascii="Times New Roman" w:hAnsi="Times New Roman"/>
          <w:sz w:val="24"/>
          <w:szCs w:val="24"/>
        </w:rPr>
        <w:t xml:space="preserve">. Menurut </w:t>
      </w:r>
      <w:r w:rsidRPr="00EC0AFD">
        <w:rPr>
          <w:rFonts w:ascii="Times New Roman" w:hAnsi="Times New Roman"/>
          <w:sz w:val="24"/>
          <w:szCs w:val="24"/>
          <w:lang w:val="id-ID"/>
        </w:rPr>
        <w:t>Fathurrohman dan sutikno (2009:174)</w:t>
      </w:r>
      <w:r w:rsidRPr="00EC0AFD">
        <w:rPr>
          <w:rFonts w:ascii="Times New Roman" w:hAnsi="Times New Roman"/>
          <w:sz w:val="24"/>
          <w:szCs w:val="24"/>
        </w:rPr>
        <w:t xml:space="preserve"> </w:t>
      </w:r>
      <w:r w:rsidRPr="00EC0AFD">
        <w:rPr>
          <w:rFonts w:ascii="Times New Roman" w:hAnsi="Times New Roman"/>
          <w:sz w:val="24"/>
          <w:szCs w:val="24"/>
          <w:lang w:val="id-ID"/>
        </w:rPr>
        <w:t>Tes adalah pengukuran berupa pertanyaan perintah dan petu</w:t>
      </w:r>
      <w:r w:rsidR="002143A6">
        <w:rPr>
          <w:rFonts w:ascii="Times New Roman" w:hAnsi="Times New Roman"/>
          <w:sz w:val="24"/>
          <w:szCs w:val="24"/>
          <w:lang w:val="id-ID"/>
        </w:rPr>
        <w:t>njuk yang ditujukan kapan test</w:t>
      </w:r>
      <w:r w:rsidRPr="00EC0AFD">
        <w:rPr>
          <w:rFonts w:ascii="Times New Roman" w:hAnsi="Times New Roman"/>
          <w:sz w:val="24"/>
          <w:szCs w:val="24"/>
          <w:lang w:val="id-ID"/>
        </w:rPr>
        <w:t xml:space="preserve"> untuk mendapatkan respon sesuai dengan petunjuk itu.</w:t>
      </w:r>
    </w:p>
    <w:p w:rsidR="009B14F2" w:rsidRPr="00EC0AFD" w:rsidRDefault="009B14F2" w:rsidP="009B14F2">
      <w:pPr>
        <w:ind w:left="426"/>
        <w:rPr>
          <w:rFonts w:ascii="Times New Roman" w:hAnsi="Times New Roman"/>
          <w:sz w:val="24"/>
          <w:szCs w:val="24"/>
          <w:lang w:val="sv-SE"/>
        </w:rPr>
      </w:pPr>
    </w:p>
    <w:p w:rsidR="009B14F2" w:rsidRPr="00EC0AFD" w:rsidRDefault="009B14F2" w:rsidP="009B14F2">
      <w:pPr>
        <w:spacing w:line="480" w:lineRule="auto"/>
        <w:ind w:left="426"/>
        <w:rPr>
          <w:rFonts w:ascii="Times New Roman" w:hAnsi="Times New Roman"/>
          <w:sz w:val="24"/>
          <w:szCs w:val="24"/>
          <w:lang w:val="sv-SE"/>
        </w:rPr>
      </w:pPr>
      <w:r w:rsidRPr="00EC0AFD">
        <w:rPr>
          <w:rFonts w:ascii="Times New Roman" w:hAnsi="Times New Roman"/>
          <w:sz w:val="24"/>
          <w:szCs w:val="24"/>
          <w:lang w:val="id-ID"/>
        </w:rPr>
        <w:t>Tes untuk mengukur berapa banyak atau berapa persen tujuan pembelajaran dicapai setelah satu kali mengajar atau satu kali pertemuan adalah postes atau tes akhir. Disebut tes akhir karena sebelum memulai pelajaran guru mengadakan tes awal atau pretes. Kegunaan tes ini ialah terutama untuk dijadikan bahan pertimbangan dalam memperbaiki rencana pembelajaran.  Dalam hal ini, hasil tes tersebut dijadikan umpan balik dalam meningkatkan mutu pembelajaran (Daryanto, 1999:195-196).</w:t>
      </w:r>
    </w:p>
    <w:p w:rsidR="009B14F2" w:rsidRPr="00EC0AFD" w:rsidRDefault="009B14F2" w:rsidP="009B14F2">
      <w:pPr>
        <w:ind w:left="426"/>
        <w:rPr>
          <w:rFonts w:ascii="Times New Roman" w:hAnsi="Times New Roman"/>
          <w:sz w:val="24"/>
          <w:szCs w:val="24"/>
          <w:lang w:val="sv-SE"/>
        </w:rPr>
      </w:pPr>
    </w:p>
    <w:p w:rsidR="009B14F2" w:rsidRPr="00EC0AFD" w:rsidRDefault="009B14F2" w:rsidP="009B14F2">
      <w:pPr>
        <w:spacing w:line="480" w:lineRule="auto"/>
        <w:ind w:left="426"/>
        <w:rPr>
          <w:rFonts w:ascii="Times New Roman" w:hAnsi="Times New Roman"/>
          <w:sz w:val="24"/>
          <w:szCs w:val="24"/>
          <w:lang w:val="sv-SE"/>
        </w:rPr>
      </w:pPr>
      <w:r w:rsidRPr="00EC0AFD">
        <w:rPr>
          <w:rFonts w:ascii="Times New Roman" w:hAnsi="Times New Roman"/>
          <w:sz w:val="24"/>
          <w:szCs w:val="24"/>
          <w:lang w:val="sv-SE"/>
        </w:rPr>
        <w:t xml:space="preserve">Melalui hasil tes tersebut maka dapat diketahui sejauh mana tingkat penguasaan materi siswa. Tingkat penguasaan materi oleh siswa dapat </w:t>
      </w:r>
      <w:r w:rsidRPr="00EC0AFD">
        <w:rPr>
          <w:rFonts w:ascii="Times New Roman" w:hAnsi="Times New Roman"/>
          <w:sz w:val="24"/>
          <w:szCs w:val="24"/>
          <w:lang w:val="sv-SE"/>
        </w:rPr>
        <w:lastRenderedPageBreak/>
        <w:t>diketahui malalui pedoman penilaian. Bila nilai siswa ≥ 66 maka dikategorikan baik, bila 55 ≤ nilai siswa &lt; 66 maka dikategorikan cukup baik, dan bila nilai siswa &lt; 55 maka dikategorikan kurang baik (Arikunto, 2001:245).</w:t>
      </w:r>
    </w:p>
    <w:p w:rsidR="009B14F2" w:rsidRPr="00EC0AFD" w:rsidRDefault="009B14F2" w:rsidP="009B14F2">
      <w:pPr>
        <w:pStyle w:val="ListParagraph"/>
        <w:shd w:val="clear" w:color="auto" w:fill="FFFFFF"/>
        <w:spacing w:line="480" w:lineRule="auto"/>
        <w:ind w:left="0"/>
        <w:rPr>
          <w:rFonts w:ascii="Times New Roman" w:hAnsi="Times New Roman"/>
          <w:b/>
          <w:sz w:val="24"/>
          <w:szCs w:val="24"/>
        </w:rPr>
      </w:pPr>
    </w:p>
    <w:p w:rsidR="009B14F2" w:rsidRPr="00EC0AFD" w:rsidRDefault="009B14F2" w:rsidP="009B14F2">
      <w:pPr>
        <w:pStyle w:val="ListParagraph"/>
        <w:shd w:val="clear" w:color="auto" w:fill="FFFFFF"/>
        <w:spacing w:line="480" w:lineRule="auto"/>
        <w:ind w:left="0"/>
        <w:rPr>
          <w:rFonts w:ascii="Times New Roman" w:hAnsi="Times New Roman"/>
          <w:b/>
          <w:sz w:val="24"/>
          <w:szCs w:val="24"/>
        </w:rPr>
      </w:pPr>
    </w:p>
    <w:p w:rsidR="002C1027" w:rsidRPr="00EC0AFD" w:rsidRDefault="002C1027">
      <w:pPr>
        <w:rPr>
          <w:rFonts w:ascii="Times New Roman" w:hAnsi="Times New Roman"/>
        </w:rPr>
      </w:pPr>
    </w:p>
    <w:sectPr w:rsidR="002C1027" w:rsidRPr="00EC0AFD" w:rsidSect="00EC0AFD">
      <w:headerReference w:type="default" r:id="rId9"/>
      <w:pgSz w:w="11907" w:h="16840" w:code="9"/>
      <w:pgMar w:top="1701" w:right="1701" w:bottom="1701" w:left="2268" w:header="720" w:footer="720" w:gutter="0"/>
      <w:pgNumType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823" w:rsidRDefault="00692823" w:rsidP="00483D87">
      <w:r>
        <w:separator/>
      </w:r>
    </w:p>
  </w:endnote>
  <w:endnote w:type="continuationSeparator" w:id="0">
    <w:p w:rsidR="00692823" w:rsidRDefault="00692823" w:rsidP="0048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823" w:rsidRDefault="00692823" w:rsidP="00483D87">
      <w:r>
        <w:separator/>
      </w:r>
    </w:p>
  </w:footnote>
  <w:footnote w:type="continuationSeparator" w:id="0">
    <w:p w:rsidR="00692823" w:rsidRDefault="00692823" w:rsidP="00483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2095"/>
      <w:docPartObj>
        <w:docPartGallery w:val="Page Numbers (Top of Page)"/>
        <w:docPartUnique/>
      </w:docPartObj>
    </w:sdtPr>
    <w:sdtEndPr>
      <w:rPr>
        <w:rFonts w:ascii="Times New Roman" w:hAnsi="Times New Roman"/>
        <w:sz w:val="24"/>
        <w:szCs w:val="24"/>
      </w:rPr>
    </w:sdtEndPr>
    <w:sdtContent>
      <w:p w:rsidR="00483D87" w:rsidRPr="002961EA" w:rsidRDefault="005A6919">
        <w:pPr>
          <w:pStyle w:val="Header"/>
          <w:jc w:val="right"/>
          <w:rPr>
            <w:rFonts w:ascii="Times New Roman" w:hAnsi="Times New Roman"/>
            <w:sz w:val="24"/>
            <w:szCs w:val="24"/>
          </w:rPr>
        </w:pPr>
        <w:r w:rsidRPr="002961EA">
          <w:rPr>
            <w:rFonts w:ascii="Times New Roman" w:hAnsi="Times New Roman"/>
            <w:sz w:val="24"/>
            <w:szCs w:val="24"/>
          </w:rPr>
          <w:fldChar w:fldCharType="begin"/>
        </w:r>
        <w:r w:rsidRPr="002961EA">
          <w:rPr>
            <w:rFonts w:ascii="Times New Roman" w:hAnsi="Times New Roman"/>
            <w:sz w:val="24"/>
            <w:szCs w:val="24"/>
          </w:rPr>
          <w:instrText xml:space="preserve"> PAGE   \* MERGEFORMAT </w:instrText>
        </w:r>
        <w:r w:rsidRPr="002961EA">
          <w:rPr>
            <w:rFonts w:ascii="Times New Roman" w:hAnsi="Times New Roman"/>
            <w:sz w:val="24"/>
            <w:szCs w:val="24"/>
          </w:rPr>
          <w:fldChar w:fldCharType="separate"/>
        </w:r>
        <w:r w:rsidR="008B7254">
          <w:rPr>
            <w:rFonts w:ascii="Times New Roman" w:hAnsi="Times New Roman"/>
            <w:noProof/>
            <w:sz w:val="24"/>
            <w:szCs w:val="24"/>
          </w:rPr>
          <w:t>15</w:t>
        </w:r>
        <w:r w:rsidRPr="002961EA">
          <w:rPr>
            <w:rFonts w:ascii="Times New Roman" w:hAnsi="Times New Roman"/>
            <w:noProof/>
            <w:sz w:val="24"/>
            <w:szCs w:val="24"/>
          </w:rPr>
          <w:fldChar w:fldCharType="end"/>
        </w:r>
      </w:p>
    </w:sdtContent>
  </w:sdt>
  <w:p w:rsidR="00483D87" w:rsidRDefault="00483D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026E"/>
    <w:multiLevelType w:val="hybridMultilevel"/>
    <w:tmpl w:val="A950D8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E753F"/>
    <w:multiLevelType w:val="hybridMultilevel"/>
    <w:tmpl w:val="884AFF6A"/>
    <w:lvl w:ilvl="0" w:tplc="0409000F">
      <w:start w:val="1"/>
      <w:numFmt w:val="decimal"/>
      <w:lvlText w:val="%1."/>
      <w:lvlJc w:val="left"/>
      <w:pPr>
        <w:ind w:left="720" w:hanging="360"/>
      </w:pPr>
      <w:rPr>
        <w:rFonts w:hint="default"/>
        <w:i w:val="0"/>
      </w:rPr>
    </w:lvl>
    <w:lvl w:ilvl="1" w:tplc="897CC6D4">
      <w:start w:val="1"/>
      <w:numFmt w:val="decimal"/>
      <w:lvlText w:val="%2."/>
      <w:lvlJc w:val="left"/>
      <w:pPr>
        <w:ind w:left="1440" w:hanging="360"/>
      </w:pPr>
      <w:rPr>
        <w:rFonts w:hint="default"/>
        <w:b w:val="0"/>
      </w:rPr>
    </w:lvl>
    <w:lvl w:ilvl="2" w:tplc="6884FAB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E746B"/>
    <w:multiLevelType w:val="hybridMultilevel"/>
    <w:tmpl w:val="12DCE2F4"/>
    <w:lvl w:ilvl="0" w:tplc="C40232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2C1443"/>
    <w:multiLevelType w:val="hybridMultilevel"/>
    <w:tmpl w:val="48600EB0"/>
    <w:lvl w:ilvl="0" w:tplc="9F3AFA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FF3DF1"/>
    <w:multiLevelType w:val="hybridMultilevel"/>
    <w:tmpl w:val="EA428A9E"/>
    <w:lvl w:ilvl="0" w:tplc="0409000F">
      <w:start w:val="1"/>
      <w:numFmt w:val="decimal"/>
      <w:lvlText w:val="%1."/>
      <w:lvlJc w:val="left"/>
      <w:pPr>
        <w:ind w:left="3750" w:hanging="360"/>
      </w:pPr>
      <w:rPr>
        <w:rFonts w:hint="default"/>
      </w:rPr>
    </w:lvl>
    <w:lvl w:ilvl="1" w:tplc="04090019" w:tentative="1">
      <w:start w:val="1"/>
      <w:numFmt w:val="lowerLetter"/>
      <w:lvlText w:val="%2."/>
      <w:lvlJc w:val="left"/>
      <w:pPr>
        <w:ind w:left="4470" w:hanging="360"/>
      </w:pPr>
    </w:lvl>
    <w:lvl w:ilvl="2" w:tplc="0409001B" w:tentative="1">
      <w:start w:val="1"/>
      <w:numFmt w:val="lowerRoman"/>
      <w:lvlText w:val="%3."/>
      <w:lvlJc w:val="right"/>
      <w:pPr>
        <w:ind w:left="5190" w:hanging="180"/>
      </w:pPr>
    </w:lvl>
    <w:lvl w:ilvl="3" w:tplc="0409000F" w:tentative="1">
      <w:start w:val="1"/>
      <w:numFmt w:val="decimal"/>
      <w:lvlText w:val="%4."/>
      <w:lvlJc w:val="left"/>
      <w:pPr>
        <w:ind w:left="5910" w:hanging="360"/>
      </w:pPr>
    </w:lvl>
    <w:lvl w:ilvl="4" w:tplc="04090019" w:tentative="1">
      <w:start w:val="1"/>
      <w:numFmt w:val="lowerLetter"/>
      <w:lvlText w:val="%5."/>
      <w:lvlJc w:val="left"/>
      <w:pPr>
        <w:ind w:left="6630" w:hanging="360"/>
      </w:pPr>
    </w:lvl>
    <w:lvl w:ilvl="5" w:tplc="0409001B" w:tentative="1">
      <w:start w:val="1"/>
      <w:numFmt w:val="lowerRoman"/>
      <w:lvlText w:val="%6."/>
      <w:lvlJc w:val="right"/>
      <w:pPr>
        <w:ind w:left="7350" w:hanging="180"/>
      </w:pPr>
    </w:lvl>
    <w:lvl w:ilvl="6" w:tplc="0409000F" w:tentative="1">
      <w:start w:val="1"/>
      <w:numFmt w:val="decimal"/>
      <w:lvlText w:val="%7."/>
      <w:lvlJc w:val="left"/>
      <w:pPr>
        <w:ind w:left="8070" w:hanging="360"/>
      </w:pPr>
    </w:lvl>
    <w:lvl w:ilvl="7" w:tplc="04090019" w:tentative="1">
      <w:start w:val="1"/>
      <w:numFmt w:val="lowerLetter"/>
      <w:lvlText w:val="%8."/>
      <w:lvlJc w:val="left"/>
      <w:pPr>
        <w:ind w:left="8790" w:hanging="360"/>
      </w:pPr>
    </w:lvl>
    <w:lvl w:ilvl="8" w:tplc="0409001B" w:tentative="1">
      <w:start w:val="1"/>
      <w:numFmt w:val="lowerRoman"/>
      <w:lvlText w:val="%9."/>
      <w:lvlJc w:val="right"/>
      <w:pPr>
        <w:ind w:left="9510" w:hanging="180"/>
      </w:pPr>
    </w:lvl>
  </w:abstractNum>
  <w:abstractNum w:abstractNumId="5">
    <w:nsid w:val="62EB29FC"/>
    <w:multiLevelType w:val="hybridMultilevel"/>
    <w:tmpl w:val="0FCA311E"/>
    <w:lvl w:ilvl="0" w:tplc="9CF61CD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AC3C7B"/>
    <w:multiLevelType w:val="hybridMultilevel"/>
    <w:tmpl w:val="7A92B916"/>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nsid w:val="7A0E48EB"/>
    <w:multiLevelType w:val="hybridMultilevel"/>
    <w:tmpl w:val="D592F09E"/>
    <w:lvl w:ilvl="0" w:tplc="5EB47E38">
      <w:start w:val="1"/>
      <w:numFmt w:val="upperLetter"/>
      <w:lvlText w:val="%1."/>
      <w:lvlJc w:val="left"/>
      <w:pPr>
        <w:ind w:left="720" w:hanging="360"/>
      </w:pPr>
      <w:rPr>
        <w:rFonts w:hint="default"/>
        <w:i w:val="0"/>
      </w:rPr>
    </w:lvl>
    <w:lvl w:ilvl="1" w:tplc="897CC6D4">
      <w:start w:val="1"/>
      <w:numFmt w:val="decimal"/>
      <w:lvlText w:val="%2."/>
      <w:lvlJc w:val="left"/>
      <w:pPr>
        <w:ind w:left="1440" w:hanging="360"/>
      </w:pPr>
      <w:rPr>
        <w:rFonts w:hint="default"/>
        <w:b w:val="0"/>
      </w:rPr>
    </w:lvl>
    <w:lvl w:ilvl="2" w:tplc="6884FAB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6"/>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B14F2"/>
    <w:rsid w:val="00000842"/>
    <w:rsid w:val="0000273E"/>
    <w:rsid w:val="000030EC"/>
    <w:rsid w:val="000031E3"/>
    <w:rsid w:val="000041F0"/>
    <w:rsid w:val="00004982"/>
    <w:rsid w:val="00006AD5"/>
    <w:rsid w:val="00012BBE"/>
    <w:rsid w:val="000130EC"/>
    <w:rsid w:val="00013500"/>
    <w:rsid w:val="00015AF8"/>
    <w:rsid w:val="00016E14"/>
    <w:rsid w:val="000174C7"/>
    <w:rsid w:val="000204E9"/>
    <w:rsid w:val="0002083D"/>
    <w:rsid w:val="0002141A"/>
    <w:rsid w:val="00021E67"/>
    <w:rsid w:val="00023252"/>
    <w:rsid w:val="00025754"/>
    <w:rsid w:val="00026779"/>
    <w:rsid w:val="00032084"/>
    <w:rsid w:val="00033AB9"/>
    <w:rsid w:val="00034E55"/>
    <w:rsid w:val="00036188"/>
    <w:rsid w:val="000412E0"/>
    <w:rsid w:val="00041AA4"/>
    <w:rsid w:val="0004270B"/>
    <w:rsid w:val="00044033"/>
    <w:rsid w:val="000450D6"/>
    <w:rsid w:val="000474B8"/>
    <w:rsid w:val="0005067D"/>
    <w:rsid w:val="00051119"/>
    <w:rsid w:val="000521DB"/>
    <w:rsid w:val="0005244E"/>
    <w:rsid w:val="000547E0"/>
    <w:rsid w:val="00060FE6"/>
    <w:rsid w:val="00063474"/>
    <w:rsid w:val="000647EA"/>
    <w:rsid w:val="000648D7"/>
    <w:rsid w:val="0006622B"/>
    <w:rsid w:val="00071061"/>
    <w:rsid w:val="00071409"/>
    <w:rsid w:val="0007210C"/>
    <w:rsid w:val="000757A5"/>
    <w:rsid w:val="00083431"/>
    <w:rsid w:val="000842C9"/>
    <w:rsid w:val="00084E9A"/>
    <w:rsid w:val="00090EE6"/>
    <w:rsid w:val="00093B00"/>
    <w:rsid w:val="0009477E"/>
    <w:rsid w:val="000A0F73"/>
    <w:rsid w:val="000A225C"/>
    <w:rsid w:val="000A4D4C"/>
    <w:rsid w:val="000A5A62"/>
    <w:rsid w:val="000A72B9"/>
    <w:rsid w:val="000B00B7"/>
    <w:rsid w:val="000B102C"/>
    <w:rsid w:val="000B2178"/>
    <w:rsid w:val="000B3442"/>
    <w:rsid w:val="000B64E0"/>
    <w:rsid w:val="000C4EB1"/>
    <w:rsid w:val="000C65E9"/>
    <w:rsid w:val="000C669C"/>
    <w:rsid w:val="000D20D9"/>
    <w:rsid w:val="000D392C"/>
    <w:rsid w:val="000D3EA3"/>
    <w:rsid w:val="000D47E9"/>
    <w:rsid w:val="000D7A8A"/>
    <w:rsid w:val="000D7DB0"/>
    <w:rsid w:val="000E1251"/>
    <w:rsid w:val="000E1809"/>
    <w:rsid w:val="000E3598"/>
    <w:rsid w:val="000E470C"/>
    <w:rsid w:val="000E7345"/>
    <w:rsid w:val="000E73AE"/>
    <w:rsid w:val="000E776B"/>
    <w:rsid w:val="000F11B9"/>
    <w:rsid w:val="000F1BDF"/>
    <w:rsid w:val="000F1C5A"/>
    <w:rsid w:val="000F2534"/>
    <w:rsid w:val="000F2BB8"/>
    <w:rsid w:val="000F3875"/>
    <w:rsid w:val="000F4C08"/>
    <w:rsid w:val="000F4CDF"/>
    <w:rsid w:val="000F4D00"/>
    <w:rsid w:val="000F4F81"/>
    <w:rsid w:val="00103F52"/>
    <w:rsid w:val="001043C4"/>
    <w:rsid w:val="00104422"/>
    <w:rsid w:val="00104583"/>
    <w:rsid w:val="00105CEF"/>
    <w:rsid w:val="00105F54"/>
    <w:rsid w:val="00106CB5"/>
    <w:rsid w:val="00107D25"/>
    <w:rsid w:val="0011142A"/>
    <w:rsid w:val="0011161A"/>
    <w:rsid w:val="0011350C"/>
    <w:rsid w:val="00113838"/>
    <w:rsid w:val="0011554B"/>
    <w:rsid w:val="00122309"/>
    <w:rsid w:val="001229E6"/>
    <w:rsid w:val="00123FDB"/>
    <w:rsid w:val="00126D57"/>
    <w:rsid w:val="001274AD"/>
    <w:rsid w:val="00127B3A"/>
    <w:rsid w:val="00132412"/>
    <w:rsid w:val="00132646"/>
    <w:rsid w:val="0013341A"/>
    <w:rsid w:val="00133DF2"/>
    <w:rsid w:val="001366B7"/>
    <w:rsid w:val="00137CBB"/>
    <w:rsid w:val="00142023"/>
    <w:rsid w:val="00143725"/>
    <w:rsid w:val="001440E6"/>
    <w:rsid w:val="00145273"/>
    <w:rsid w:val="001463E9"/>
    <w:rsid w:val="0014642F"/>
    <w:rsid w:val="0015136B"/>
    <w:rsid w:val="001524E1"/>
    <w:rsid w:val="00152752"/>
    <w:rsid w:val="0015345A"/>
    <w:rsid w:val="001544A4"/>
    <w:rsid w:val="001569BF"/>
    <w:rsid w:val="00157EB5"/>
    <w:rsid w:val="0016183D"/>
    <w:rsid w:val="00162B49"/>
    <w:rsid w:val="00162F78"/>
    <w:rsid w:val="00164043"/>
    <w:rsid w:val="00165B6C"/>
    <w:rsid w:val="00170E9A"/>
    <w:rsid w:val="0017135F"/>
    <w:rsid w:val="00171814"/>
    <w:rsid w:val="001721F0"/>
    <w:rsid w:val="0017262B"/>
    <w:rsid w:val="0017295C"/>
    <w:rsid w:val="00173102"/>
    <w:rsid w:val="00173AAC"/>
    <w:rsid w:val="0017597C"/>
    <w:rsid w:val="00176011"/>
    <w:rsid w:val="0017739C"/>
    <w:rsid w:val="00180420"/>
    <w:rsid w:val="00185FC0"/>
    <w:rsid w:val="00186595"/>
    <w:rsid w:val="00190A83"/>
    <w:rsid w:val="00193C72"/>
    <w:rsid w:val="00193E0E"/>
    <w:rsid w:val="00194697"/>
    <w:rsid w:val="00194DC9"/>
    <w:rsid w:val="0019514F"/>
    <w:rsid w:val="00196C2E"/>
    <w:rsid w:val="00197B39"/>
    <w:rsid w:val="001A2BD2"/>
    <w:rsid w:val="001A34B1"/>
    <w:rsid w:val="001A4C34"/>
    <w:rsid w:val="001A623C"/>
    <w:rsid w:val="001A65FC"/>
    <w:rsid w:val="001A7B09"/>
    <w:rsid w:val="001B1853"/>
    <w:rsid w:val="001B322B"/>
    <w:rsid w:val="001B5BF1"/>
    <w:rsid w:val="001B5D2B"/>
    <w:rsid w:val="001C0499"/>
    <w:rsid w:val="001C049F"/>
    <w:rsid w:val="001C0AD5"/>
    <w:rsid w:val="001C39D9"/>
    <w:rsid w:val="001C4EC1"/>
    <w:rsid w:val="001C77E9"/>
    <w:rsid w:val="001D1245"/>
    <w:rsid w:val="001D2633"/>
    <w:rsid w:val="001D2F17"/>
    <w:rsid w:val="001D46B4"/>
    <w:rsid w:val="001D4E5C"/>
    <w:rsid w:val="001D58CB"/>
    <w:rsid w:val="001D6FF7"/>
    <w:rsid w:val="001E166B"/>
    <w:rsid w:val="001E21F7"/>
    <w:rsid w:val="001E33E4"/>
    <w:rsid w:val="001E6965"/>
    <w:rsid w:val="001F0082"/>
    <w:rsid w:val="001F0953"/>
    <w:rsid w:val="001F5BE2"/>
    <w:rsid w:val="001F5EB2"/>
    <w:rsid w:val="00200A9C"/>
    <w:rsid w:val="002011E7"/>
    <w:rsid w:val="00201B93"/>
    <w:rsid w:val="002024AA"/>
    <w:rsid w:val="00205923"/>
    <w:rsid w:val="00205CC5"/>
    <w:rsid w:val="00206DEC"/>
    <w:rsid w:val="0021066B"/>
    <w:rsid w:val="00212019"/>
    <w:rsid w:val="002143A6"/>
    <w:rsid w:val="0021694E"/>
    <w:rsid w:val="00221B20"/>
    <w:rsid w:val="00222E87"/>
    <w:rsid w:val="00223313"/>
    <w:rsid w:val="00225577"/>
    <w:rsid w:val="002275BD"/>
    <w:rsid w:val="0023043E"/>
    <w:rsid w:val="00231294"/>
    <w:rsid w:val="00233E4E"/>
    <w:rsid w:val="0023423A"/>
    <w:rsid w:val="002375E6"/>
    <w:rsid w:val="00241DDE"/>
    <w:rsid w:val="00243EA9"/>
    <w:rsid w:val="002460BC"/>
    <w:rsid w:val="002518F0"/>
    <w:rsid w:val="0025328A"/>
    <w:rsid w:val="002537A5"/>
    <w:rsid w:val="0025385B"/>
    <w:rsid w:val="0025453B"/>
    <w:rsid w:val="00254AC0"/>
    <w:rsid w:val="0025629A"/>
    <w:rsid w:val="002567C4"/>
    <w:rsid w:val="0025685E"/>
    <w:rsid w:val="0025713E"/>
    <w:rsid w:val="002571A7"/>
    <w:rsid w:val="00257246"/>
    <w:rsid w:val="00261948"/>
    <w:rsid w:val="00261A87"/>
    <w:rsid w:val="00262B2B"/>
    <w:rsid w:val="00262C5E"/>
    <w:rsid w:val="00263193"/>
    <w:rsid w:val="00266558"/>
    <w:rsid w:val="00267232"/>
    <w:rsid w:val="002673A8"/>
    <w:rsid w:val="00271BE5"/>
    <w:rsid w:val="0027257E"/>
    <w:rsid w:val="00272B5F"/>
    <w:rsid w:val="00273323"/>
    <w:rsid w:val="00276715"/>
    <w:rsid w:val="00277576"/>
    <w:rsid w:val="00280150"/>
    <w:rsid w:val="00280C3F"/>
    <w:rsid w:val="00280EBD"/>
    <w:rsid w:val="00282927"/>
    <w:rsid w:val="00286646"/>
    <w:rsid w:val="00290602"/>
    <w:rsid w:val="00290656"/>
    <w:rsid w:val="00290EB2"/>
    <w:rsid w:val="0029130E"/>
    <w:rsid w:val="002921CC"/>
    <w:rsid w:val="002961EA"/>
    <w:rsid w:val="002A0529"/>
    <w:rsid w:val="002A115B"/>
    <w:rsid w:val="002A18A8"/>
    <w:rsid w:val="002A2202"/>
    <w:rsid w:val="002A23EE"/>
    <w:rsid w:val="002A50D1"/>
    <w:rsid w:val="002A5DD7"/>
    <w:rsid w:val="002A7DC6"/>
    <w:rsid w:val="002A7F7F"/>
    <w:rsid w:val="002B1EF1"/>
    <w:rsid w:val="002B2487"/>
    <w:rsid w:val="002B29D9"/>
    <w:rsid w:val="002B557E"/>
    <w:rsid w:val="002B67E8"/>
    <w:rsid w:val="002C1027"/>
    <w:rsid w:val="002C35DE"/>
    <w:rsid w:val="002C6E12"/>
    <w:rsid w:val="002D0911"/>
    <w:rsid w:val="002D2F27"/>
    <w:rsid w:val="002D433D"/>
    <w:rsid w:val="002D5AAA"/>
    <w:rsid w:val="002D712C"/>
    <w:rsid w:val="002D7959"/>
    <w:rsid w:val="002E25F1"/>
    <w:rsid w:val="002E2BD6"/>
    <w:rsid w:val="002E2BE7"/>
    <w:rsid w:val="002E3E3C"/>
    <w:rsid w:val="002E44B7"/>
    <w:rsid w:val="002E7C02"/>
    <w:rsid w:val="002F0CF2"/>
    <w:rsid w:val="002F29A1"/>
    <w:rsid w:val="002F2BE0"/>
    <w:rsid w:val="00302EAD"/>
    <w:rsid w:val="00303366"/>
    <w:rsid w:val="00303908"/>
    <w:rsid w:val="00303C3A"/>
    <w:rsid w:val="003057B4"/>
    <w:rsid w:val="003075D5"/>
    <w:rsid w:val="003117AF"/>
    <w:rsid w:val="00311962"/>
    <w:rsid w:val="00313AE7"/>
    <w:rsid w:val="00313D1C"/>
    <w:rsid w:val="003156B7"/>
    <w:rsid w:val="00315A44"/>
    <w:rsid w:val="00317309"/>
    <w:rsid w:val="00320311"/>
    <w:rsid w:val="00321CF3"/>
    <w:rsid w:val="00321EE8"/>
    <w:rsid w:val="00322957"/>
    <w:rsid w:val="003233A6"/>
    <w:rsid w:val="00323CF7"/>
    <w:rsid w:val="003247AE"/>
    <w:rsid w:val="00324B70"/>
    <w:rsid w:val="0032560F"/>
    <w:rsid w:val="00326848"/>
    <w:rsid w:val="00330E96"/>
    <w:rsid w:val="00331BF2"/>
    <w:rsid w:val="00336125"/>
    <w:rsid w:val="003368CF"/>
    <w:rsid w:val="003369D5"/>
    <w:rsid w:val="00336EF6"/>
    <w:rsid w:val="00340563"/>
    <w:rsid w:val="00340F45"/>
    <w:rsid w:val="00341C4F"/>
    <w:rsid w:val="003426C4"/>
    <w:rsid w:val="003427AD"/>
    <w:rsid w:val="00342CF5"/>
    <w:rsid w:val="0034385A"/>
    <w:rsid w:val="00343EF4"/>
    <w:rsid w:val="00344C3C"/>
    <w:rsid w:val="003459F8"/>
    <w:rsid w:val="003465DD"/>
    <w:rsid w:val="003466F6"/>
    <w:rsid w:val="00346B62"/>
    <w:rsid w:val="00346BEB"/>
    <w:rsid w:val="0034718A"/>
    <w:rsid w:val="003515F5"/>
    <w:rsid w:val="00352589"/>
    <w:rsid w:val="003533FD"/>
    <w:rsid w:val="00355924"/>
    <w:rsid w:val="00357331"/>
    <w:rsid w:val="00360B4E"/>
    <w:rsid w:val="003611C7"/>
    <w:rsid w:val="00361865"/>
    <w:rsid w:val="00362707"/>
    <w:rsid w:val="00364BCD"/>
    <w:rsid w:val="00365A3C"/>
    <w:rsid w:val="00365DB8"/>
    <w:rsid w:val="0036669D"/>
    <w:rsid w:val="00367DCF"/>
    <w:rsid w:val="00371981"/>
    <w:rsid w:val="00372B2D"/>
    <w:rsid w:val="00372D34"/>
    <w:rsid w:val="0037565F"/>
    <w:rsid w:val="003800E0"/>
    <w:rsid w:val="003806C3"/>
    <w:rsid w:val="0038181E"/>
    <w:rsid w:val="00381A44"/>
    <w:rsid w:val="00383091"/>
    <w:rsid w:val="00383B54"/>
    <w:rsid w:val="0038572E"/>
    <w:rsid w:val="00385AE2"/>
    <w:rsid w:val="0039423A"/>
    <w:rsid w:val="00394349"/>
    <w:rsid w:val="003948B2"/>
    <w:rsid w:val="00395930"/>
    <w:rsid w:val="00397CBB"/>
    <w:rsid w:val="003A053A"/>
    <w:rsid w:val="003A160B"/>
    <w:rsid w:val="003A26F3"/>
    <w:rsid w:val="003A2797"/>
    <w:rsid w:val="003A32BB"/>
    <w:rsid w:val="003B1C92"/>
    <w:rsid w:val="003B37D7"/>
    <w:rsid w:val="003B6BFA"/>
    <w:rsid w:val="003C0121"/>
    <w:rsid w:val="003C05C0"/>
    <w:rsid w:val="003C1475"/>
    <w:rsid w:val="003C33CC"/>
    <w:rsid w:val="003C415D"/>
    <w:rsid w:val="003C422F"/>
    <w:rsid w:val="003C4774"/>
    <w:rsid w:val="003C5ABD"/>
    <w:rsid w:val="003D2467"/>
    <w:rsid w:val="003D486D"/>
    <w:rsid w:val="003D529B"/>
    <w:rsid w:val="003D5E4F"/>
    <w:rsid w:val="003D7ACB"/>
    <w:rsid w:val="003E3F9E"/>
    <w:rsid w:val="003E4631"/>
    <w:rsid w:val="003E4681"/>
    <w:rsid w:val="003E4ED0"/>
    <w:rsid w:val="003E5127"/>
    <w:rsid w:val="003E5DEB"/>
    <w:rsid w:val="003E7937"/>
    <w:rsid w:val="003F0FBF"/>
    <w:rsid w:val="003F4D78"/>
    <w:rsid w:val="003F5AF4"/>
    <w:rsid w:val="003F5D46"/>
    <w:rsid w:val="003F5F6C"/>
    <w:rsid w:val="003F6425"/>
    <w:rsid w:val="003F65CE"/>
    <w:rsid w:val="003F729F"/>
    <w:rsid w:val="003F7A60"/>
    <w:rsid w:val="00400676"/>
    <w:rsid w:val="0040197D"/>
    <w:rsid w:val="00401D51"/>
    <w:rsid w:val="00403B28"/>
    <w:rsid w:val="00403F93"/>
    <w:rsid w:val="004068A1"/>
    <w:rsid w:val="00406A30"/>
    <w:rsid w:val="004072E1"/>
    <w:rsid w:val="00407B6C"/>
    <w:rsid w:val="0041051A"/>
    <w:rsid w:val="00412AD2"/>
    <w:rsid w:val="004142EF"/>
    <w:rsid w:val="004148EC"/>
    <w:rsid w:val="004158EC"/>
    <w:rsid w:val="00415DB5"/>
    <w:rsid w:val="0041639B"/>
    <w:rsid w:val="00416B47"/>
    <w:rsid w:val="004172DF"/>
    <w:rsid w:val="00421FE8"/>
    <w:rsid w:val="00424191"/>
    <w:rsid w:val="00424625"/>
    <w:rsid w:val="004249F2"/>
    <w:rsid w:val="0042571C"/>
    <w:rsid w:val="00425737"/>
    <w:rsid w:val="004257C5"/>
    <w:rsid w:val="00425CC9"/>
    <w:rsid w:val="004270B8"/>
    <w:rsid w:val="004275A9"/>
    <w:rsid w:val="004300BA"/>
    <w:rsid w:val="00430990"/>
    <w:rsid w:val="00431608"/>
    <w:rsid w:val="00432959"/>
    <w:rsid w:val="0043384D"/>
    <w:rsid w:val="00434043"/>
    <w:rsid w:val="00434372"/>
    <w:rsid w:val="00434799"/>
    <w:rsid w:val="00435296"/>
    <w:rsid w:val="00436E47"/>
    <w:rsid w:val="00437376"/>
    <w:rsid w:val="00440F5E"/>
    <w:rsid w:val="00442F89"/>
    <w:rsid w:val="00445B8F"/>
    <w:rsid w:val="00445CC6"/>
    <w:rsid w:val="00445DD7"/>
    <w:rsid w:val="004460DF"/>
    <w:rsid w:val="00446439"/>
    <w:rsid w:val="00450773"/>
    <w:rsid w:val="00451374"/>
    <w:rsid w:val="004513D3"/>
    <w:rsid w:val="00452438"/>
    <w:rsid w:val="0045290C"/>
    <w:rsid w:val="004545A5"/>
    <w:rsid w:val="00457690"/>
    <w:rsid w:val="00457B60"/>
    <w:rsid w:val="00457EC9"/>
    <w:rsid w:val="00457F8F"/>
    <w:rsid w:val="00461B35"/>
    <w:rsid w:val="00463ACB"/>
    <w:rsid w:val="0046400C"/>
    <w:rsid w:val="004647ED"/>
    <w:rsid w:val="00465EBA"/>
    <w:rsid w:val="00466913"/>
    <w:rsid w:val="00470475"/>
    <w:rsid w:val="004745A4"/>
    <w:rsid w:val="004760BD"/>
    <w:rsid w:val="004760C9"/>
    <w:rsid w:val="00480384"/>
    <w:rsid w:val="0048285F"/>
    <w:rsid w:val="00483D87"/>
    <w:rsid w:val="00484C04"/>
    <w:rsid w:val="00486027"/>
    <w:rsid w:val="00487891"/>
    <w:rsid w:val="004964FD"/>
    <w:rsid w:val="0049798F"/>
    <w:rsid w:val="004A07C3"/>
    <w:rsid w:val="004A15DD"/>
    <w:rsid w:val="004A2B71"/>
    <w:rsid w:val="004A4916"/>
    <w:rsid w:val="004A4A20"/>
    <w:rsid w:val="004A4B74"/>
    <w:rsid w:val="004A54BE"/>
    <w:rsid w:val="004A7C56"/>
    <w:rsid w:val="004B08E7"/>
    <w:rsid w:val="004B1031"/>
    <w:rsid w:val="004B2854"/>
    <w:rsid w:val="004C34BC"/>
    <w:rsid w:val="004C6663"/>
    <w:rsid w:val="004C7140"/>
    <w:rsid w:val="004D36F5"/>
    <w:rsid w:val="004D3D04"/>
    <w:rsid w:val="004D424D"/>
    <w:rsid w:val="004D5806"/>
    <w:rsid w:val="004D6492"/>
    <w:rsid w:val="004D6F0D"/>
    <w:rsid w:val="004E012F"/>
    <w:rsid w:val="004E0E91"/>
    <w:rsid w:val="004E1F3D"/>
    <w:rsid w:val="004E4153"/>
    <w:rsid w:val="004E4AE4"/>
    <w:rsid w:val="004E5BC9"/>
    <w:rsid w:val="004E68AB"/>
    <w:rsid w:val="004E693D"/>
    <w:rsid w:val="004E6BE6"/>
    <w:rsid w:val="004F061D"/>
    <w:rsid w:val="004F0DC8"/>
    <w:rsid w:val="004F1D6A"/>
    <w:rsid w:val="004F32E7"/>
    <w:rsid w:val="004F69FA"/>
    <w:rsid w:val="004F7048"/>
    <w:rsid w:val="004F7150"/>
    <w:rsid w:val="004F71B6"/>
    <w:rsid w:val="00501047"/>
    <w:rsid w:val="005017E3"/>
    <w:rsid w:val="00502D5A"/>
    <w:rsid w:val="00503454"/>
    <w:rsid w:val="00503EB4"/>
    <w:rsid w:val="0050470F"/>
    <w:rsid w:val="00505DD4"/>
    <w:rsid w:val="0051029A"/>
    <w:rsid w:val="00510A34"/>
    <w:rsid w:val="005120B7"/>
    <w:rsid w:val="005125A9"/>
    <w:rsid w:val="0051305A"/>
    <w:rsid w:val="00514649"/>
    <w:rsid w:val="0051629F"/>
    <w:rsid w:val="005164EF"/>
    <w:rsid w:val="00516BF6"/>
    <w:rsid w:val="00517EF3"/>
    <w:rsid w:val="0052565F"/>
    <w:rsid w:val="00526ABC"/>
    <w:rsid w:val="005276DE"/>
    <w:rsid w:val="00530DE0"/>
    <w:rsid w:val="005328F6"/>
    <w:rsid w:val="0053633B"/>
    <w:rsid w:val="005368AC"/>
    <w:rsid w:val="005404D3"/>
    <w:rsid w:val="00540952"/>
    <w:rsid w:val="00541A95"/>
    <w:rsid w:val="00542986"/>
    <w:rsid w:val="00542ADD"/>
    <w:rsid w:val="00543E0E"/>
    <w:rsid w:val="0054504A"/>
    <w:rsid w:val="005458B0"/>
    <w:rsid w:val="00546608"/>
    <w:rsid w:val="00546EF7"/>
    <w:rsid w:val="00547C3B"/>
    <w:rsid w:val="00550069"/>
    <w:rsid w:val="005504C0"/>
    <w:rsid w:val="00552A76"/>
    <w:rsid w:val="005547A1"/>
    <w:rsid w:val="00555870"/>
    <w:rsid w:val="00555BC3"/>
    <w:rsid w:val="00555BC9"/>
    <w:rsid w:val="005570E2"/>
    <w:rsid w:val="00557AA8"/>
    <w:rsid w:val="00560BED"/>
    <w:rsid w:val="00561231"/>
    <w:rsid w:val="005634A1"/>
    <w:rsid w:val="0057004F"/>
    <w:rsid w:val="00570B86"/>
    <w:rsid w:val="00570DFC"/>
    <w:rsid w:val="00570F78"/>
    <w:rsid w:val="00572413"/>
    <w:rsid w:val="00572883"/>
    <w:rsid w:val="00575A74"/>
    <w:rsid w:val="00576624"/>
    <w:rsid w:val="0057743E"/>
    <w:rsid w:val="00581AEB"/>
    <w:rsid w:val="00581E70"/>
    <w:rsid w:val="005852D1"/>
    <w:rsid w:val="005862F0"/>
    <w:rsid w:val="00586E3B"/>
    <w:rsid w:val="005877FF"/>
    <w:rsid w:val="0059673A"/>
    <w:rsid w:val="00596896"/>
    <w:rsid w:val="00597975"/>
    <w:rsid w:val="005A0C8C"/>
    <w:rsid w:val="005A2865"/>
    <w:rsid w:val="005A607C"/>
    <w:rsid w:val="005A6919"/>
    <w:rsid w:val="005A74AF"/>
    <w:rsid w:val="005B04EF"/>
    <w:rsid w:val="005B0D2A"/>
    <w:rsid w:val="005B0F4F"/>
    <w:rsid w:val="005B1EE9"/>
    <w:rsid w:val="005B23DC"/>
    <w:rsid w:val="005B27B2"/>
    <w:rsid w:val="005B285B"/>
    <w:rsid w:val="005B41B9"/>
    <w:rsid w:val="005B478B"/>
    <w:rsid w:val="005B4FC3"/>
    <w:rsid w:val="005C049B"/>
    <w:rsid w:val="005C42A8"/>
    <w:rsid w:val="005C490E"/>
    <w:rsid w:val="005D021F"/>
    <w:rsid w:val="005D0BFD"/>
    <w:rsid w:val="005D32F1"/>
    <w:rsid w:val="005D3BF6"/>
    <w:rsid w:val="005D470C"/>
    <w:rsid w:val="005D474B"/>
    <w:rsid w:val="005D4E07"/>
    <w:rsid w:val="005D5683"/>
    <w:rsid w:val="005D65C9"/>
    <w:rsid w:val="005D7810"/>
    <w:rsid w:val="005E0BC2"/>
    <w:rsid w:val="005E205B"/>
    <w:rsid w:val="005E371E"/>
    <w:rsid w:val="005E46AC"/>
    <w:rsid w:val="005E5651"/>
    <w:rsid w:val="005E626F"/>
    <w:rsid w:val="005E6F9E"/>
    <w:rsid w:val="005E7949"/>
    <w:rsid w:val="005E7F16"/>
    <w:rsid w:val="005F1E34"/>
    <w:rsid w:val="005F49B0"/>
    <w:rsid w:val="005F5DEC"/>
    <w:rsid w:val="005F7167"/>
    <w:rsid w:val="00601B69"/>
    <w:rsid w:val="006024DF"/>
    <w:rsid w:val="00603FBE"/>
    <w:rsid w:val="00604958"/>
    <w:rsid w:val="00604F5E"/>
    <w:rsid w:val="0060705A"/>
    <w:rsid w:val="006079A1"/>
    <w:rsid w:val="00612DA8"/>
    <w:rsid w:val="0061302B"/>
    <w:rsid w:val="00614B8F"/>
    <w:rsid w:val="00615199"/>
    <w:rsid w:val="00615C35"/>
    <w:rsid w:val="00617901"/>
    <w:rsid w:val="006204AA"/>
    <w:rsid w:val="00620B26"/>
    <w:rsid w:val="00623643"/>
    <w:rsid w:val="00623DD4"/>
    <w:rsid w:val="006243ED"/>
    <w:rsid w:val="006258D0"/>
    <w:rsid w:val="0062629F"/>
    <w:rsid w:val="00626A00"/>
    <w:rsid w:val="00627A41"/>
    <w:rsid w:val="00632AF3"/>
    <w:rsid w:val="0063708D"/>
    <w:rsid w:val="006407E3"/>
    <w:rsid w:val="00640B34"/>
    <w:rsid w:val="00643156"/>
    <w:rsid w:val="00644E21"/>
    <w:rsid w:val="00650DDD"/>
    <w:rsid w:val="006538CE"/>
    <w:rsid w:val="00655218"/>
    <w:rsid w:val="00655316"/>
    <w:rsid w:val="0065533F"/>
    <w:rsid w:val="00655B5D"/>
    <w:rsid w:val="00655F96"/>
    <w:rsid w:val="0066107A"/>
    <w:rsid w:val="006627A9"/>
    <w:rsid w:val="00662B1F"/>
    <w:rsid w:val="00663DE8"/>
    <w:rsid w:val="0066532C"/>
    <w:rsid w:val="00666146"/>
    <w:rsid w:val="006661E2"/>
    <w:rsid w:val="00666D72"/>
    <w:rsid w:val="006700FA"/>
    <w:rsid w:val="00670C42"/>
    <w:rsid w:val="00670D77"/>
    <w:rsid w:val="006720FD"/>
    <w:rsid w:val="006724B0"/>
    <w:rsid w:val="006768F5"/>
    <w:rsid w:val="0067759D"/>
    <w:rsid w:val="00680798"/>
    <w:rsid w:val="00680868"/>
    <w:rsid w:val="006823AF"/>
    <w:rsid w:val="00683CE6"/>
    <w:rsid w:val="00685332"/>
    <w:rsid w:val="0068581E"/>
    <w:rsid w:val="0068657C"/>
    <w:rsid w:val="00686DB3"/>
    <w:rsid w:val="00687FF0"/>
    <w:rsid w:val="0069025A"/>
    <w:rsid w:val="00690659"/>
    <w:rsid w:val="00691923"/>
    <w:rsid w:val="00692823"/>
    <w:rsid w:val="00692E71"/>
    <w:rsid w:val="0069331B"/>
    <w:rsid w:val="006967AA"/>
    <w:rsid w:val="006A22D2"/>
    <w:rsid w:val="006A27CC"/>
    <w:rsid w:val="006A2AE1"/>
    <w:rsid w:val="006A4B4A"/>
    <w:rsid w:val="006A50B8"/>
    <w:rsid w:val="006A50E1"/>
    <w:rsid w:val="006A64DB"/>
    <w:rsid w:val="006B052E"/>
    <w:rsid w:val="006B2225"/>
    <w:rsid w:val="006B24CE"/>
    <w:rsid w:val="006B39A3"/>
    <w:rsid w:val="006B3ED6"/>
    <w:rsid w:val="006B5201"/>
    <w:rsid w:val="006B5716"/>
    <w:rsid w:val="006B79B6"/>
    <w:rsid w:val="006C0064"/>
    <w:rsid w:val="006C076C"/>
    <w:rsid w:val="006C0D77"/>
    <w:rsid w:val="006C2199"/>
    <w:rsid w:val="006C23F9"/>
    <w:rsid w:val="006C302B"/>
    <w:rsid w:val="006C3972"/>
    <w:rsid w:val="006C3C56"/>
    <w:rsid w:val="006C59C7"/>
    <w:rsid w:val="006C6E58"/>
    <w:rsid w:val="006C7642"/>
    <w:rsid w:val="006C78FF"/>
    <w:rsid w:val="006D7557"/>
    <w:rsid w:val="006E0356"/>
    <w:rsid w:val="006E1CDF"/>
    <w:rsid w:val="006E2608"/>
    <w:rsid w:val="006E2A79"/>
    <w:rsid w:val="006E5695"/>
    <w:rsid w:val="006E5D91"/>
    <w:rsid w:val="006F097F"/>
    <w:rsid w:val="006F2D5A"/>
    <w:rsid w:val="006F5165"/>
    <w:rsid w:val="006F788B"/>
    <w:rsid w:val="006F78C9"/>
    <w:rsid w:val="006F7B3D"/>
    <w:rsid w:val="00700B80"/>
    <w:rsid w:val="00702182"/>
    <w:rsid w:val="007022EF"/>
    <w:rsid w:val="00704F6B"/>
    <w:rsid w:val="00706C31"/>
    <w:rsid w:val="007070FA"/>
    <w:rsid w:val="007073A6"/>
    <w:rsid w:val="00707DA0"/>
    <w:rsid w:val="00711CC4"/>
    <w:rsid w:val="00711D7B"/>
    <w:rsid w:val="00713B65"/>
    <w:rsid w:val="00714562"/>
    <w:rsid w:val="00715A7F"/>
    <w:rsid w:val="0071684B"/>
    <w:rsid w:val="007228D8"/>
    <w:rsid w:val="0072290B"/>
    <w:rsid w:val="00723B7E"/>
    <w:rsid w:val="007255E3"/>
    <w:rsid w:val="00733694"/>
    <w:rsid w:val="00734246"/>
    <w:rsid w:val="00735187"/>
    <w:rsid w:val="00735508"/>
    <w:rsid w:val="00740C22"/>
    <w:rsid w:val="00741AE5"/>
    <w:rsid w:val="00742E7B"/>
    <w:rsid w:val="00742FDB"/>
    <w:rsid w:val="00743060"/>
    <w:rsid w:val="00745534"/>
    <w:rsid w:val="00745630"/>
    <w:rsid w:val="00751635"/>
    <w:rsid w:val="0075197B"/>
    <w:rsid w:val="0075457E"/>
    <w:rsid w:val="00754B60"/>
    <w:rsid w:val="007555F6"/>
    <w:rsid w:val="007564F9"/>
    <w:rsid w:val="007569B0"/>
    <w:rsid w:val="00756A2F"/>
    <w:rsid w:val="00756D7B"/>
    <w:rsid w:val="00757BB2"/>
    <w:rsid w:val="00760114"/>
    <w:rsid w:val="00761AA4"/>
    <w:rsid w:val="00763D67"/>
    <w:rsid w:val="00766295"/>
    <w:rsid w:val="0077074F"/>
    <w:rsid w:val="00770C8B"/>
    <w:rsid w:val="007730B4"/>
    <w:rsid w:val="0077313C"/>
    <w:rsid w:val="00773263"/>
    <w:rsid w:val="00773E7D"/>
    <w:rsid w:val="00773E88"/>
    <w:rsid w:val="0077490F"/>
    <w:rsid w:val="00781230"/>
    <w:rsid w:val="00782A4F"/>
    <w:rsid w:val="00782BD1"/>
    <w:rsid w:val="007837A3"/>
    <w:rsid w:val="0078534D"/>
    <w:rsid w:val="00786FC9"/>
    <w:rsid w:val="00787043"/>
    <w:rsid w:val="0078725E"/>
    <w:rsid w:val="007916B2"/>
    <w:rsid w:val="007921CA"/>
    <w:rsid w:val="007936D7"/>
    <w:rsid w:val="00793963"/>
    <w:rsid w:val="007940A7"/>
    <w:rsid w:val="00794A90"/>
    <w:rsid w:val="00794AF0"/>
    <w:rsid w:val="00795BD4"/>
    <w:rsid w:val="00795D64"/>
    <w:rsid w:val="00797AC9"/>
    <w:rsid w:val="007A042E"/>
    <w:rsid w:val="007A1730"/>
    <w:rsid w:val="007A2C4D"/>
    <w:rsid w:val="007A7B9B"/>
    <w:rsid w:val="007B1155"/>
    <w:rsid w:val="007B3086"/>
    <w:rsid w:val="007B37B3"/>
    <w:rsid w:val="007B3A07"/>
    <w:rsid w:val="007B3EFB"/>
    <w:rsid w:val="007B43DF"/>
    <w:rsid w:val="007B44BC"/>
    <w:rsid w:val="007B5C10"/>
    <w:rsid w:val="007B7081"/>
    <w:rsid w:val="007C0B67"/>
    <w:rsid w:val="007C0C88"/>
    <w:rsid w:val="007C0FA4"/>
    <w:rsid w:val="007C1416"/>
    <w:rsid w:val="007C2B94"/>
    <w:rsid w:val="007C2FF7"/>
    <w:rsid w:val="007C4955"/>
    <w:rsid w:val="007C6B5C"/>
    <w:rsid w:val="007D1032"/>
    <w:rsid w:val="007D24EF"/>
    <w:rsid w:val="007D3E20"/>
    <w:rsid w:val="007D5661"/>
    <w:rsid w:val="007D5F28"/>
    <w:rsid w:val="007D5FF3"/>
    <w:rsid w:val="007D7ADF"/>
    <w:rsid w:val="007E014A"/>
    <w:rsid w:val="007E1D40"/>
    <w:rsid w:val="007E2AE7"/>
    <w:rsid w:val="007E2D93"/>
    <w:rsid w:val="007E3877"/>
    <w:rsid w:val="007E3A0B"/>
    <w:rsid w:val="007E3AFB"/>
    <w:rsid w:val="007E50A9"/>
    <w:rsid w:val="007E5906"/>
    <w:rsid w:val="007E680D"/>
    <w:rsid w:val="007E6AC4"/>
    <w:rsid w:val="007F081B"/>
    <w:rsid w:val="007F0A98"/>
    <w:rsid w:val="007F2339"/>
    <w:rsid w:val="007F3539"/>
    <w:rsid w:val="007F3B55"/>
    <w:rsid w:val="007F4683"/>
    <w:rsid w:val="007F5071"/>
    <w:rsid w:val="007F5BA0"/>
    <w:rsid w:val="00803073"/>
    <w:rsid w:val="008051E6"/>
    <w:rsid w:val="00805395"/>
    <w:rsid w:val="00811656"/>
    <w:rsid w:val="00811719"/>
    <w:rsid w:val="00812264"/>
    <w:rsid w:val="008138A7"/>
    <w:rsid w:val="0081610E"/>
    <w:rsid w:val="008168CC"/>
    <w:rsid w:val="00820184"/>
    <w:rsid w:val="00820CA5"/>
    <w:rsid w:val="00821FFA"/>
    <w:rsid w:val="008227F7"/>
    <w:rsid w:val="00822F24"/>
    <w:rsid w:val="00823369"/>
    <w:rsid w:val="0082683E"/>
    <w:rsid w:val="00830D0C"/>
    <w:rsid w:val="0083308C"/>
    <w:rsid w:val="0083326A"/>
    <w:rsid w:val="008337FF"/>
    <w:rsid w:val="008360FA"/>
    <w:rsid w:val="00840210"/>
    <w:rsid w:val="00843423"/>
    <w:rsid w:val="00844D94"/>
    <w:rsid w:val="008459E6"/>
    <w:rsid w:val="00846F71"/>
    <w:rsid w:val="00847FA5"/>
    <w:rsid w:val="00852CFA"/>
    <w:rsid w:val="008540A0"/>
    <w:rsid w:val="00856010"/>
    <w:rsid w:val="008578C4"/>
    <w:rsid w:val="00857DCA"/>
    <w:rsid w:val="0086165B"/>
    <w:rsid w:val="008625F6"/>
    <w:rsid w:val="008635BD"/>
    <w:rsid w:val="00863AE5"/>
    <w:rsid w:val="008641A6"/>
    <w:rsid w:val="00865CF1"/>
    <w:rsid w:val="00865DAF"/>
    <w:rsid w:val="008662C0"/>
    <w:rsid w:val="00867B2B"/>
    <w:rsid w:val="008701D0"/>
    <w:rsid w:val="00870910"/>
    <w:rsid w:val="00870D7E"/>
    <w:rsid w:val="00873193"/>
    <w:rsid w:val="008734D4"/>
    <w:rsid w:val="008738BC"/>
    <w:rsid w:val="008738D3"/>
    <w:rsid w:val="00873F99"/>
    <w:rsid w:val="008747F4"/>
    <w:rsid w:val="008752F9"/>
    <w:rsid w:val="008770EC"/>
    <w:rsid w:val="0089053B"/>
    <w:rsid w:val="00892407"/>
    <w:rsid w:val="00892712"/>
    <w:rsid w:val="0089367D"/>
    <w:rsid w:val="0089375D"/>
    <w:rsid w:val="0089403F"/>
    <w:rsid w:val="008952C5"/>
    <w:rsid w:val="008962F5"/>
    <w:rsid w:val="00897F67"/>
    <w:rsid w:val="008A0AE5"/>
    <w:rsid w:val="008A1690"/>
    <w:rsid w:val="008A3537"/>
    <w:rsid w:val="008A3FFA"/>
    <w:rsid w:val="008A49A2"/>
    <w:rsid w:val="008A53C2"/>
    <w:rsid w:val="008A6968"/>
    <w:rsid w:val="008A6974"/>
    <w:rsid w:val="008A6AD2"/>
    <w:rsid w:val="008B13A3"/>
    <w:rsid w:val="008B15E0"/>
    <w:rsid w:val="008B1868"/>
    <w:rsid w:val="008B1DB0"/>
    <w:rsid w:val="008B2410"/>
    <w:rsid w:val="008B38D3"/>
    <w:rsid w:val="008B46C9"/>
    <w:rsid w:val="008B4B44"/>
    <w:rsid w:val="008B67B9"/>
    <w:rsid w:val="008B7254"/>
    <w:rsid w:val="008C036B"/>
    <w:rsid w:val="008C0936"/>
    <w:rsid w:val="008C0B99"/>
    <w:rsid w:val="008C3C0B"/>
    <w:rsid w:val="008C49C7"/>
    <w:rsid w:val="008C4A1B"/>
    <w:rsid w:val="008C4C6C"/>
    <w:rsid w:val="008C5C00"/>
    <w:rsid w:val="008D03DF"/>
    <w:rsid w:val="008D0BB3"/>
    <w:rsid w:val="008D213A"/>
    <w:rsid w:val="008D276C"/>
    <w:rsid w:val="008D42C3"/>
    <w:rsid w:val="008D4909"/>
    <w:rsid w:val="008D55BF"/>
    <w:rsid w:val="008D7080"/>
    <w:rsid w:val="008D7736"/>
    <w:rsid w:val="008D7B99"/>
    <w:rsid w:val="008E0BF5"/>
    <w:rsid w:val="008E3089"/>
    <w:rsid w:val="008E49D5"/>
    <w:rsid w:val="008E4C47"/>
    <w:rsid w:val="008E4DC2"/>
    <w:rsid w:val="008E79D1"/>
    <w:rsid w:val="008F1E3F"/>
    <w:rsid w:val="008F4793"/>
    <w:rsid w:val="008F4F28"/>
    <w:rsid w:val="008F659F"/>
    <w:rsid w:val="00900DA2"/>
    <w:rsid w:val="00902739"/>
    <w:rsid w:val="00902E0D"/>
    <w:rsid w:val="00912668"/>
    <w:rsid w:val="009131FD"/>
    <w:rsid w:val="009138A0"/>
    <w:rsid w:val="00913D82"/>
    <w:rsid w:val="0091626F"/>
    <w:rsid w:val="0091745D"/>
    <w:rsid w:val="009204AF"/>
    <w:rsid w:val="009224AF"/>
    <w:rsid w:val="009243CC"/>
    <w:rsid w:val="009253A2"/>
    <w:rsid w:val="00926738"/>
    <w:rsid w:val="009300F4"/>
    <w:rsid w:val="0093099E"/>
    <w:rsid w:val="00930BFC"/>
    <w:rsid w:val="0093268A"/>
    <w:rsid w:val="009331ED"/>
    <w:rsid w:val="00935667"/>
    <w:rsid w:val="00936A6B"/>
    <w:rsid w:val="00940A61"/>
    <w:rsid w:val="00941498"/>
    <w:rsid w:val="009414AE"/>
    <w:rsid w:val="00944883"/>
    <w:rsid w:val="00944DD9"/>
    <w:rsid w:val="00946BD9"/>
    <w:rsid w:val="00947D6C"/>
    <w:rsid w:val="0095087F"/>
    <w:rsid w:val="009509F0"/>
    <w:rsid w:val="00952C89"/>
    <w:rsid w:val="00953F22"/>
    <w:rsid w:val="0095465B"/>
    <w:rsid w:val="0095655D"/>
    <w:rsid w:val="00957B89"/>
    <w:rsid w:val="00957F44"/>
    <w:rsid w:val="0096283B"/>
    <w:rsid w:val="009636EA"/>
    <w:rsid w:val="009640EF"/>
    <w:rsid w:val="009658A1"/>
    <w:rsid w:val="009677A8"/>
    <w:rsid w:val="009701CC"/>
    <w:rsid w:val="00970862"/>
    <w:rsid w:val="00971F05"/>
    <w:rsid w:val="00972D9B"/>
    <w:rsid w:val="00972F99"/>
    <w:rsid w:val="00974419"/>
    <w:rsid w:val="00974EF2"/>
    <w:rsid w:val="00975BCA"/>
    <w:rsid w:val="00976769"/>
    <w:rsid w:val="00981F5B"/>
    <w:rsid w:val="00982ED0"/>
    <w:rsid w:val="00982F2E"/>
    <w:rsid w:val="009838C1"/>
    <w:rsid w:val="00986363"/>
    <w:rsid w:val="00986FB7"/>
    <w:rsid w:val="00991291"/>
    <w:rsid w:val="00993590"/>
    <w:rsid w:val="00994C4F"/>
    <w:rsid w:val="00995154"/>
    <w:rsid w:val="009963E4"/>
    <w:rsid w:val="00996C6F"/>
    <w:rsid w:val="009A364C"/>
    <w:rsid w:val="009A3AE4"/>
    <w:rsid w:val="009B0A60"/>
    <w:rsid w:val="009B14F2"/>
    <w:rsid w:val="009B284A"/>
    <w:rsid w:val="009B2D7C"/>
    <w:rsid w:val="009B33C9"/>
    <w:rsid w:val="009B4486"/>
    <w:rsid w:val="009B54AA"/>
    <w:rsid w:val="009B7C60"/>
    <w:rsid w:val="009B7DF0"/>
    <w:rsid w:val="009C10FB"/>
    <w:rsid w:val="009C1351"/>
    <w:rsid w:val="009D0225"/>
    <w:rsid w:val="009D3EDF"/>
    <w:rsid w:val="009D4DCF"/>
    <w:rsid w:val="009D6FD9"/>
    <w:rsid w:val="009D71E5"/>
    <w:rsid w:val="009D76E4"/>
    <w:rsid w:val="009E08FC"/>
    <w:rsid w:val="009E2954"/>
    <w:rsid w:val="009E2A10"/>
    <w:rsid w:val="009E2B77"/>
    <w:rsid w:val="009E4432"/>
    <w:rsid w:val="009E47DD"/>
    <w:rsid w:val="009E6F90"/>
    <w:rsid w:val="009E7490"/>
    <w:rsid w:val="009E7A18"/>
    <w:rsid w:val="009F12C6"/>
    <w:rsid w:val="009F1907"/>
    <w:rsid w:val="009F1AE7"/>
    <w:rsid w:val="009F24F5"/>
    <w:rsid w:val="009F34C4"/>
    <w:rsid w:val="009F4CA4"/>
    <w:rsid w:val="009F7765"/>
    <w:rsid w:val="00A00C35"/>
    <w:rsid w:val="00A01272"/>
    <w:rsid w:val="00A01996"/>
    <w:rsid w:val="00A01AEE"/>
    <w:rsid w:val="00A02C63"/>
    <w:rsid w:val="00A0343A"/>
    <w:rsid w:val="00A03D95"/>
    <w:rsid w:val="00A03ED4"/>
    <w:rsid w:val="00A10BA0"/>
    <w:rsid w:val="00A11034"/>
    <w:rsid w:val="00A11B55"/>
    <w:rsid w:val="00A20497"/>
    <w:rsid w:val="00A20831"/>
    <w:rsid w:val="00A22FF8"/>
    <w:rsid w:val="00A23DCE"/>
    <w:rsid w:val="00A25AE3"/>
    <w:rsid w:val="00A25FD9"/>
    <w:rsid w:val="00A26A31"/>
    <w:rsid w:val="00A3035B"/>
    <w:rsid w:val="00A309E2"/>
    <w:rsid w:val="00A31AF9"/>
    <w:rsid w:val="00A31E13"/>
    <w:rsid w:val="00A33F46"/>
    <w:rsid w:val="00A34693"/>
    <w:rsid w:val="00A35AEF"/>
    <w:rsid w:val="00A37C71"/>
    <w:rsid w:val="00A37D6F"/>
    <w:rsid w:val="00A40BCA"/>
    <w:rsid w:val="00A417E9"/>
    <w:rsid w:val="00A442DB"/>
    <w:rsid w:val="00A44C0F"/>
    <w:rsid w:val="00A44F0F"/>
    <w:rsid w:val="00A51F41"/>
    <w:rsid w:val="00A525BB"/>
    <w:rsid w:val="00A55E02"/>
    <w:rsid w:val="00A56E42"/>
    <w:rsid w:val="00A6135A"/>
    <w:rsid w:val="00A6145B"/>
    <w:rsid w:val="00A62294"/>
    <w:rsid w:val="00A62720"/>
    <w:rsid w:val="00A651EC"/>
    <w:rsid w:val="00A65722"/>
    <w:rsid w:val="00A65DAC"/>
    <w:rsid w:val="00A676F2"/>
    <w:rsid w:val="00A678F1"/>
    <w:rsid w:val="00A722C6"/>
    <w:rsid w:val="00A731B6"/>
    <w:rsid w:val="00A738AF"/>
    <w:rsid w:val="00A73F89"/>
    <w:rsid w:val="00A75A72"/>
    <w:rsid w:val="00A76A85"/>
    <w:rsid w:val="00A7732E"/>
    <w:rsid w:val="00A77440"/>
    <w:rsid w:val="00A77A84"/>
    <w:rsid w:val="00A77DC0"/>
    <w:rsid w:val="00A80CCD"/>
    <w:rsid w:val="00A8113B"/>
    <w:rsid w:val="00A85728"/>
    <w:rsid w:val="00A85852"/>
    <w:rsid w:val="00A86757"/>
    <w:rsid w:val="00A90E01"/>
    <w:rsid w:val="00A9226A"/>
    <w:rsid w:val="00AA1837"/>
    <w:rsid w:val="00AA1F96"/>
    <w:rsid w:val="00AA219A"/>
    <w:rsid w:val="00AA293A"/>
    <w:rsid w:val="00AA3C0C"/>
    <w:rsid w:val="00AA4105"/>
    <w:rsid w:val="00AA5106"/>
    <w:rsid w:val="00AA6C75"/>
    <w:rsid w:val="00AA780E"/>
    <w:rsid w:val="00AA7BE8"/>
    <w:rsid w:val="00AB135B"/>
    <w:rsid w:val="00AB1C17"/>
    <w:rsid w:val="00AB4F5E"/>
    <w:rsid w:val="00AB5C08"/>
    <w:rsid w:val="00AB5EE5"/>
    <w:rsid w:val="00AB712F"/>
    <w:rsid w:val="00AB7A95"/>
    <w:rsid w:val="00AC022F"/>
    <w:rsid w:val="00AC09B1"/>
    <w:rsid w:val="00AC2178"/>
    <w:rsid w:val="00AC3BDE"/>
    <w:rsid w:val="00AC4DCC"/>
    <w:rsid w:val="00AC5BBB"/>
    <w:rsid w:val="00AC6CCF"/>
    <w:rsid w:val="00AD000A"/>
    <w:rsid w:val="00AD314E"/>
    <w:rsid w:val="00AD605E"/>
    <w:rsid w:val="00AD6E1D"/>
    <w:rsid w:val="00AD750E"/>
    <w:rsid w:val="00AE051D"/>
    <w:rsid w:val="00AE0561"/>
    <w:rsid w:val="00AE2771"/>
    <w:rsid w:val="00AE36F7"/>
    <w:rsid w:val="00AE3D56"/>
    <w:rsid w:val="00AE40DC"/>
    <w:rsid w:val="00AE4521"/>
    <w:rsid w:val="00AE57BE"/>
    <w:rsid w:val="00AE695D"/>
    <w:rsid w:val="00AE750D"/>
    <w:rsid w:val="00AF292A"/>
    <w:rsid w:val="00AF2E15"/>
    <w:rsid w:val="00AF3868"/>
    <w:rsid w:val="00AF3F51"/>
    <w:rsid w:val="00AF4F3C"/>
    <w:rsid w:val="00AF4F43"/>
    <w:rsid w:val="00AF5CC3"/>
    <w:rsid w:val="00AF78A6"/>
    <w:rsid w:val="00AF7E0D"/>
    <w:rsid w:val="00B00ABB"/>
    <w:rsid w:val="00B00C07"/>
    <w:rsid w:val="00B01175"/>
    <w:rsid w:val="00B0256B"/>
    <w:rsid w:val="00B03EA6"/>
    <w:rsid w:val="00B044BD"/>
    <w:rsid w:val="00B046C2"/>
    <w:rsid w:val="00B05928"/>
    <w:rsid w:val="00B10472"/>
    <w:rsid w:val="00B10C0F"/>
    <w:rsid w:val="00B1363C"/>
    <w:rsid w:val="00B15D93"/>
    <w:rsid w:val="00B15EFD"/>
    <w:rsid w:val="00B16CF6"/>
    <w:rsid w:val="00B17477"/>
    <w:rsid w:val="00B178AF"/>
    <w:rsid w:val="00B20B46"/>
    <w:rsid w:val="00B219D9"/>
    <w:rsid w:val="00B227C3"/>
    <w:rsid w:val="00B23753"/>
    <w:rsid w:val="00B23958"/>
    <w:rsid w:val="00B248A1"/>
    <w:rsid w:val="00B25B87"/>
    <w:rsid w:val="00B25DC9"/>
    <w:rsid w:val="00B26800"/>
    <w:rsid w:val="00B26C4E"/>
    <w:rsid w:val="00B271B0"/>
    <w:rsid w:val="00B32596"/>
    <w:rsid w:val="00B3508D"/>
    <w:rsid w:val="00B364D6"/>
    <w:rsid w:val="00B36771"/>
    <w:rsid w:val="00B36CB0"/>
    <w:rsid w:val="00B425A1"/>
    <w:rsid w:val="00B44763"/>
    <w:rsid w:val="00B456F3"/>
    <w:rsid w:val="00B46294"/>
    <w:rsid w:val="00B47ECE"/>
    <w:rsid w:val="00B508AC"/>
    <w:rsid w:val="00B52515"/>
    <w:rsid w:val="00B532D1"/>
    <w:rsid w:val="00B548FC"/>
    <w:rsid w:val="00B54EBA"/>
    <w:rsid w:val="00B553F4"/>
    <w:rsid w:val="00B55F0C"/>
    <w:rsid w:val="00B5795D"/>
    <w:rsid w:val="00B603E8"/>
    <w:rsid w:val="00B629AF"/>
    <w:rsid w:val="00B63ED0"/>
    <w:rsid w:val="00B653F6"/>
    <w:rsid w:val="00B66E97"/>
    <w:rsid w:val="00B70EAF"/>
    <w:rsid w:val="00B71273"/>
    <w:rsid w:val="00B71555"/>
    <w:rsid w:val="00B72600"/>
    <w:rsid w:val="00B731A1"/>
    <w:rsid w:val="00B7432F"/>
    <w:rsid w:val="00B74466"/>
    <w:rsid w:val="00B74FCF"/>
    <w:rsid w:val="00B7534D"/>
    <w:rsid w:val="00B77B47"/>
    <w:rsid w:val="00B80953"/>
    <w:rsid w:val="00B812D4"/>
    <w:rsid w:val="00B8365B"/>
    <w:rsid w:val="00B8415A"/>
    <w:rsid w:val="00B90F57"/>
    <w:rsid w:val="00B913F9"/>
    <w:rsid w:val="00B92B8A"/>
    <w:rsid w:val="00B96BEE"/>
    <w:rsid w:val="00B975D2"/>
    <w:rsid w:val="00BA12EB"/>
    <w:rsid w:val="00BA1A94"/>
    <w:rsid w:val="00BA3359"/>
    <w:rsid w:val="00BA4F9E"/>
    <w:rsid w:val="00BA6CA3"/>
    <w:rsid w:val="00BA709D"/>
    <w:rsid w:val="00BB0A4A"/>
    <w:rsid w:val="00BB4EBA"/>
    <w:rsid w:val="00BB5A54"/>
    <w:rsid w:val="00BB61E9"/>
    <w:rsid w:val="00BC19EA"/>
    <w:rsid w:val="00BC573E"/>
    <w:rsid w:val="00BC7EE2"/>
    <w:rsid w:val="00BD1D64"/>
    <w:rsid w:val="00BD43CB"/>
    <w:rsid w:val="00BD4A8E"/>
    <w:rsid w:val="00BD73BA"/>
    <w:rsid w:val="00BE116B"/>
    <w:rsid w:val="00BE3071"/>
    <w:rsid w:val="00BE32CF"/>
    <w:rsid w:val="00BE49E2"/>
    <w:rsid w:val="00BE702E"/>
    <w:rsid w:val="00BE7D2D"/>
    <w:rsid w:val="00BF1118"/>
    <w:rsid w:val="00BF1D2D"/>
    <w:rsid w:val="00BF2DA6"/>
    <w:rsid w:val="00BF4A25"/>
    <w:rsid w:val="00BF556A"/>
    <w:rsid w:val="00BF57F3"/>
    <w:rsid w:val="00BF5CA2"/>
    <w:rsid w:val="00BF5FD4"/>
    <w:rsid w:val="00BF72A8"/>
    <w:rsid w:val="00C0032A"/>
    <w:rsid w:val="00C00D33"/>
    <w:rsid w:val="00C013F0"/>
    <w:rsid w:val="00C01A3F"/>
    <w:rsid w:val="00C01FFD"/>
    <w:rsid w:val="00C02453"/>
    <w:rsid w:val="00C05014"/>
    <w:rsid w:val="00C05242"/>
    <w:rsid w:val="00C05F77"/>
    <w:rsid w:val="00C10828"/>
    <w:rsid w:val="00C118BE"/>
    <w:rsid w:val="00C12F02"/>
    <w:rsid w:val="00C14097"/>
    <w:rsid w:val="00C20D75"/>
    <w:rsid w:val="00C226BC"/>
    <w:rsid w:val="00C2309E"/>
    <w:rsid w:val="00C23197"/>
    <w:rsid w:val="00C27E07"/>
    <w:rsid w:val="00C27F41"/>
    <w:rsid w:val="00C30051"/>
    <w:rsid w:val="00C304DC"/>
    <w:rsid w:val="00C32259"/>
    <w:rsid w:val="00C32F9F"/>
    <w:rsid w:val="00C343F7"/>
    <w:rsid w:val="00C375EB"/>
    <w:rsid w:val="00C3773B"/>
    <w:rsid w:val="00C40EEF"/>
    <w:rsid w:val="00C41690"/>
    <w:rsid w:val="00C42FCF"/>
    <w:rsid w:val="00C44230"/>
    <w:rsid w:val="00C4440C"/>
    <w:rsid w:val="00C45CF6"/>
    <w:rsid w:val="00C559E5"/>
    <w:rsid w:val="00C56ADA"/>
    <w:rsid w:val="00C62627"/>
    <w:rsid w:val="00C63E15"/>
    <w:rsid w:val="00C66AC3"/>
    <w:rsid w:val="00C70B2D"/>
    <w:rsid w:val="00C71FB1"/>
    <w:rsid w:val="00C72074"/>
    <w:rsid w:val="00C72D8E"/>
    <w:rsid w:val="00C72FB4"/>
    <w:rsid w:val="00C73253"/>
    <w:rsid w:val="00C739F1"/>
    <w:rsid w:val="00C7407F"/>
    <w:rsid w:val="00C74408"/>
    <w:rsid w:val="00C74B66"/>
    <w:rsid w:val="00C75999"/>
    <w:rsid w:val="00C75A67"/>
    <w:rsid w:val="00C7721A"/>
    <w:rsid w:val="00C7746E"/>
    <w:rsid w:val="00C8044A"/>
    <w:rsid w:val="00C8155E"/>
    <w:rsid w:val="00C81755"/>
    <w:rsid w:val="00C81786"/>
    <w:rsid w:val="00C81F31"/>
    <w:rsid w:val="00C84015"/>
    <w:rsid w:val="00C85D24"/>
    <w:rsid w:val="00C91258"/>
    <w:rsid w:val="00C94B19"/>
    <w:rsid w:val="00C950A6"/>
    <w:rsid w:val="00C96F9B"/>
    <w:rsid w:val="00C97090"/>
    <w:rsid w:val="00CA4496"/>
    <w:rsid w:val="00CA5476"/>
    <w:rsid w:val="00CA66A4"/>
    <w:rsid w:val="00CA682B"/>
    <w:rsid w:val="00CB1713"/>
    <w:rsid w:val="00CB45A7"/>
    <w:rsid w:val="00CB47D4"/>
    <w:rsid w:val="00CB4A2C"/>
    <w:rsid w:val="00CB4E3F"/>
    <w:rsid w:val="00CB5846"/>
    <w:rsid w:val="00CC2523"/>
    <w:rsid w:val="00CC2D78"/>
    <w:rsid w:val="00CC7E60"/>
    <w:rsid w:val="00CD11AD"/>
    <w:rsid w:val="00CD26F0"/>
    <w:rsid w:val="00CD47C0"/>
    <w:rsid w:val="00CD6909"/>
    <w:rsid w:val="00CD6CCD"/>
    <w:rsid w:val="00CE0956"/>
    <w:rsid w:val="00CE3280"/>
    <w:rsid w:val="00CE343D"/>
    <w:rsid w:val="00CE3D11"/>
    <w:rsid w:val="00CE4978"/>
    <w:rsid w:val="00CE541B"/>
    <w:rsid w:val="00CF0395"/>
    <w:rsid w:val="00CF1362"/>
    <w:rsid w:val="00CF17D9"/>
    <w:rsid w:val="00CF2B40"/>
    <w:rsid w:val="00CF4157"/>
    <w:rsid w:val="00CF417C"/>
    <w:rsid w:val="00CF4201"/>
    <w:rsid w:val="00CF4873"/>
    <w:rsid w:val="00CF524B"/>
    <w:rsid w:val="00CF7F86"/>
    <w:rsid w:val="00D02E2F"/>
    <w:rsid w:val="00D03289"/>
    <w:rsid w:val="00D03B1B"/>
    <w:rsid w:val="00D03B59"/>
    <w:rsid w:val="00D045C3"/>
    <w:rsid w:val="00D04E67"/>
    <w:rsid w:val="00D0589A"/>
    <w:rsid w:val="00D05B8A"/>
    <w:rsid w:val="00D0605F"/>
    <w:rsid w:val="00D0614A"/>
    <w:rsid w:val="00D07458"/>
    <w:rsid w:val="00D10300"/>
    <w:rsid w:val="00D10E9F"/>
    <w:rsid w:val="00D11FC9"/>
    <w:rsid w:val="00D165C3"/>
    <w:rsid w:val="00D16E86"/>
    <w:rsid w:val="00D20D47"/>
    <w:rsid w:val="00D21BF5"/>
    <w:rsid w:val="00D2271E"/>
    <w:rsid w:val="00D24D51"/>
    <w:rsid w:val="00D24DFD"/>
    <w:rsid w:val="00D25BD2"/>
    <w:rsid w:val="00D26821"/>
    <w:rsid w:val="00D27186"/>
    <w:rsid w:val="00D278AC"/>
    <w:rsid w:val="00D27D55"/>
    <w:rsid w:val="00D33874"/>
    <w:rsid w:val="00D36315"/>
    <w:rsid w:val="00D37232"/>
    <w:rsid w:val="00D432A0"/>
    <w:rsid w:val="00D44C30"/>
    <w:rsid w:val="00D46F29"/>
    <w:rsid w:val="00D50DD4"/>
    <w:rsid w:val="00D515AA"/>
    <w:rsid w:val="00D51D8F"/>
    <w:rsid w:val="00D5240E"/>
    <w:rsid w:val="00D5443A"/>
    <w:rsid w:val="00D55EE5"/>
    <w:rsid w:val="00D56020"/>
    <w:rsid w:val="00D56486"/>
    <w:rsid w:val="00D56D45"/>
    <w:rsid w:val="00D610A4"/>
    <w:rsid w:val="00D61203"/>
    <w:rsid w:val="00D66004"/>
    <w:rsid w:val="00D664BF"/>
    <w:rsid w:val="00D6776D"/>
    <w:rsid w:val="00D71835"/>
    <w:rsid w:val="00D74D96"/>
    <w:rsid w:val="00D74EF6"/>
    <w:rsid w:val="00D761B1"/>
    <w:rsid w:val="00D81195"/>
    <w:rsid w:val="00D83C6F"/>
    <w:rsid w:val="00D84FC9"/>
    <w:rsid w:val="00D875D0"/>
    <w:rsid w:val="00D87674"/>
    <w:rsid w:val="00D87731"/>
    <w:rsid w:val="00D90DE7"/>
    <w:rsid w:val="00D93FE4"/>
    <w:rsid w:val="00D94066"/>
    <w:rsid w:val="00D947EA"/>
    <w:rsid w:val="00D959A9"/>
    <w:rsid w:val="00D96FB8"/>
    <w:rsid w:val="00DA0339"/>
    <w:rsid w:val="00DA33D7"/>
    <w:rsid w:val="00DA39BE"/>
    <w:rsid w:val="00DA4CCB"/>
    <w:rsid w:val="00DA629D"/>
    <w:rsid w:val="00DB16C9"/>
    <w:rsid w:val="00DB2726"/>
    <w:rsid w:val="00DB2D1D"/>
    <w:rsid w:val="00DB351D"/>
    <w:rsid w:val="00DB3843"/>
    <w:rsid w:val="00DB3F73"/>
    <w:rsid w:val="00DB6189"/>
    <w:rsid w:val="00DB7BD2"/>
    <w:rsid w:val="00DC124D"/>
    <w:rsid w:val="00DC1D31"/>
    <w:rsid w:val="00DC2F85"/>
    <w:rsid w:val="00DC3914"/>
    <w:rsid w:val="00DC42C7"/>
    <w:rsid w:val="00DC4B2E"/>
    <w:rsid w:val="00DC4FC3"/>
    <w:rsid w:val="00DC517C"/>
    <w:rsid w:val="00DC7274"/>
    <w:rsid w:val="00DD2A2C"/>
    <w:rsid w:val="00DD49D5"/>
    <w:rsid w:val="00DD4A9E"/>
    <w:rsid w:val="00DD558C"/>
    <w:rsid w:val="00DD7218"/>
    <w:rsid w:val="00DE0202"/>
    <w:rsid w:val="00DE09CB"/>
    <w:rsid w:val="00DE13A5"/>
    <w:rsid w:val="00DE38C8"/>
    <w:rsid w:val="00DE412B"/>
    <w:rsid w:val="00DE4E23"/>
    <w:rsid w:val="00DE5F54"/>
    <w:rsid w:val="00DE6292"/>
    <w:rsid w:val="00DE6F7B"/>
    <w:rsid w:val="00DF0248"/>
    <w:rsid w:val="00DF58A3"/>
    <w:rsid w:val="00DF7F3C"/>
    <w:rsid w:val="00E00CC2"/>
    <w:rsid w:val="00E034E1"/>
    <w:rsid w:val="00E03F0F"/>
    <w:rsid w:val="00E0440E"/>
    <w:rsid w:val="00E076DF"/>
    <w:rsid w:val="00E142AD"/>
    <w:rsid w:val="00E1436B"/>
    <w:rsid w:val="00E16906"/>
    <w:rsid w:val="00E20B81"/>
    <w:rsid w:val="00E20D48"/>
    <w:rsid w:val="00E26B10"/>
    <w:rsid w:val="00E315AC"/>
    <w:rsid w:val="00E31A74"/>
    <w:rsid w:val="00E3285A"/>
    <w:rsid w:val="00E355D7"/>
    <w:rsid w:val="00E36C11"/>
    <w:rsid w:val="00E37F0C"/>
    <w:rsid w:val="00E404D0"/>
    <w:rsid w:val="00E407B1"/>
    <w:rsid w:val="00E41DA8"/>
    <w:rsid w:val="00E42CA4"/>
    <w:rsid w:val="00E43072"/>
    <w:rsid w:val="00E43166"/>
    <w:rsid w:val="00E5111C"/>
    <w:rsid w:val="00E523CE"/>
    <w:rsid w:val="00E57C46"/>
    <w:rsid w:val="00E608C9"/>
    <w:rsid w:val="00E60A30"/>
    <w:rsid w:val="00E61794"/>
    <w:rsid w:val="00E61B62"/>
    <w:rsid w:val="00E630A2"/>
    <w:rsid w:val="00E67318"/>
    <w:rsid w:val="00E677AE"/>
    <w:rsid w:val="00E67B4A"/>
    <w:rsid w:val="00E71A69"/>
    <w:rsid w:val="00E73A8D"/>
    <w:rsid w:val="00E73FA0"/>
    <w:rsid w:val="00E753A6"/>
    <w:rsid w:val="00E77F38"/>
    <w:rsid w:val="00E8021E"/>
    <w:rsid w:val="00E80450"/>
    <w:rsid w:val="00E8193F"/>
    <w:rsid w:val="00E82DF0"/>
    <w:rsid w:val="00E85CB1"/>
    <w:rsid w:val="00E86EC1"/>
    <w:rsid w:val="00E93BFF"/>
    <w:rsid w:val="00E956D5"/>
    <w:rsid w:val="00EA0FE4"/>
    <w:rsid w:val="00EA2A9E"/>
    <w:rsid w:val="00EA3BC1"/>
    <w:rsid w:val="00EA48B2"/>
    <w:rsid w:val="00EA5E3F"/>
    <w:rsid w:val="00EA6A28"/>
    <w:rsid w:val="00EB1F2E"/>
    <w:rsid w:val="00EB52D3"/>
    <w:rsid w:val="00EB5D2A"/>
    <w:rsid w:val="00EB6A3D"/>
    <w:rsid w:val="00EB6BA9"/>
    <w:rsid w:val="00EC098A"/>
    <w:rsid w:val="00EC0AFD"/>
    <w:rsid w:val="00EC2191"/>
    <w:rsid w:val="00EC37EA"/>
    <w:rsid w:val="00EC4D98"/>
    <w:rsid w:val="00EC5BFE"/>
    <w:rsid w:val="00EC6AA7"/>
    <w:rsid w:val="00EC6D37"/>
    <w:rsid w:val="00EC7187"/>
    <w:rsid w:val="00EC7520"/>
    <w:rsid w:val="00EC7D8A"/>
    <w:rsid w:val="00ED0C2A"/>
    <w:rsid w:val="00ED0E65"/>
    <w:rsid w:val="00ED2A92"/>
    <w:rsid w:val="00ED2F13"/>
    <w:rsid w:val="00ED305E"/>
    <w:rsid w:val="00ED3C5A"/>
    <w:rsid w:val="00ED4C08"/>
    <w:rsid w:val="00ED610A"/>
    <w:rsid w:val="00ED6B44"/>
    <w:rsid w:val="00EE0EF8"/>
    <w:rsid w:val="00EE1392"/>
    <w:rsid w:val="00EE13E1"/>
    <w:rsid w:val="00EE2CE3"/>
    <w:rsid w:val="00EE4208"/>
    <w:rsid w:val="00EE4AFD"/>
    <w:rsid w:val="00EE563A"/>
    <w:rsid w:val="00EE5967"/>
    <w:rsid w:val="00EE69E7"/>
    <w:rsid w:val="00EE6BF4"/>
    <w:rsid w:val="00EF03CA"/>
    <w:rsid w:val="00EF08B4"/>
    <w:rsid w:val="00EF1A04"/>
    <w:rsid w:val="00EF7937"/>
    <w:rsid w:val="00F00373"/>
    <w:rsid w:val="00F007BF"/>
    <w:rsid w:val="00F02C6C"/>
    <w:rsid w:val="00F034A7"/>
    <w:rsid w:val="00F06663"/>
    <w:rsid w:val="00F06924"/>
    <w:rsid w:val="00F07D70"/>
    <w:rsid w:val="00F104E8"/>
    <w:rsid w:val="00F107B5"/>
    <w:rsid w:val="00F12C19"/>
    <w:rsid w:val="00F12D1A"/>
    <w:rsid w:val="00F12ECD"/>
    <w:rsid w:val="00F140FB"/>
    <w:rsid w:val="00F16624"/>
    <w:rsid w:val="00F16FF0"/>
    <w:rsid w:val="00F20587"/>
    <w:rsid w:val="00F2209B"/>
    <w:rsid w:val="00F277FE"/>
    <w:rsid w:val="00F30E6B"/>
    <w:rsid w:val="00F3164E"/>
    <w:rsid w:val="00F33900"/>
    <w:rsid w:val="00F33F84"/>
    <w:rsid w:val="00F363B8"/>
    <w:rsid w:val="00F363D8"/>
    <w:rsid w:val="00F4142D"/>
    <w:rsid w:val="00F414BD"/>
    <w:rsid w:val="00F416DF"/>
    <w:rsid w:val="00F4225D"/>
    <w:rsid w:val="00F429CF"/>
    <w:rsid w:val="00F42F2D"/>
    <w:rsid w:val="00F46E0F"/>
    <w:rsid w:val="00F50A9F"/>
    <w:rsid w:val="00F51030"/>
    <w:rsid w:val="00F51224"/>
    <w:rsid w:val="00F52043"/>
    <w:rsid w:val="00F536E1"/>
    <w:rsid w:val="00F53D3E"/>
    <w:rsid w:val="00F55A47"/>
    <w:rsid w:val="00F55DCE"/>
    <w:rsid w:val="00F55F4A"/>
    <w:rsid w:val="00F569A3"/>
    <w:rsid w:val="00F57174"/>
    <w:rsid w:val="00F57424"/>
    <w:rsid w:val="00F62486"/>
    <w:rsid w:val="00F628C2"/>
    <w:rsid w:val="00F672F9"/>
    <w:rsid w:val="00F67BB6"/>
    <w:rsid w:val="00F712D0"/>
    <w:rsid w:val="00F72624"/>
    <w:rsid w:val="00F73CFB"/>
    <w:rsid w:val="00F74F9E"/>
    <w:rsid w:val="00F752D0"/>
    <w:rsid w:val="00F75B14"/>
    <w:rsid w:val="00F76E91"/>
    <w:rsid w:val="00F774B9"/>
    <w:rsid w:val="00F80A5C"/>
    <w:rsid w:val="00F83118"/>
    <w:rsid w:val="00F85316"/>
    <w:rsid w:val="00F90B50"/>
    <w:rsid w:val="00F90D21"/>
    <w:rsid w:val="00F90F4F"/>
    <w:rsid w:val="00F922C6"/>
    <w:rsid w:val="00F93196"/>
    <w:rsid w:val="00F950F8"/>
    <w:rsid w:val="00FA337B"/>
    <w:rsid w:val="00FA39C2"/>
    <w:rsid w:val="00FA4F81"/>
    <w:rsid w:val="00FA506A"/>
    <w:rsid w:val="00FA60C9"/>
    <w:rsid w:val="00FA71E6"/>
    <w:rsid w:val="00FA7301"/>
    <w:rsid w:val="00FA78F8"/>
    <w:rsid w:val="00FB160D"/>
    <w:rsid w:val="00FB3651"/>
    <w:rsid w:val="00FB3ACD"/>
    <w:rsid w:val="00FB4543"/>
    <w:rsid w:val="00FB478A"/>
    <w:rsid w:val="00FB5380"/>
    <w:rsid w:val="00FB5A82"/>
    <w:rsid w:val="00FB606B"/>
    <w:rsid w:val="00FC3B08"/>
    <w:rsid w:val="00FC3B5C"/>
    <w:rsid w:val="00FC3CD6"/>
    <w:rsid w:val="00FC56C6"/>
    <w:rsid w:val="00FC6FE9"/>
    <w:rsid w:val="00FC7C45"/>
    <w:rsid w:val="00FC7CF9"/>
    <w:rsid w:val="00FD0F2C"/>
    <w:rsid w:val="00FD40CC"/>
    <w:rsid w:val="00FD55B2"/>
    <w:rsid w:val="00FD5615"/>
    <w:rsid w:val="00FD6005"/>
    <w:rsid w:val="00FE14F2"/>
    <w:rsid w:val="00FE1750"/>
    <w:rsid w:val="00FE19F8"/>
    <w:rsid w:val="00FE2C31"/>
    <w:rsid w:val="00FE6A3F"/>
    <w:rsid w:val="00FE7619"/>
    <w:rsid w:val="00FF01B0"/>
    <w:rsid w:val="00FF0CFA"/>
    <w:rsid w:val="00FF122C"/>
    <w:rsid w:val="00FF683C"/>
    <w:rsid w:val="00FF6A61"/>
    <w:rsid w:val="00FF736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4F2"/>
    <w:pPr>
      <w:spacing w:after="0" w:line="240" w:lineRule="auto"/>
    </w:pPr>
    <w:rPr>
      <w:rFonts w:ascii="Calibri" w:eastAsia="Calibri" w:hAnsi="Calibri" w:cs="Times New Roman"/>
      <w:sz w:val="22"/>
    </w:rPr>
  </w:style>
  <w:style w:type="paragraph" w:styleId="Heading2">
    <w:name w:val="heading 2"/>
    <w:basedOn w:val="Normal"/>
    <w:next w:val="Normal"/>
    <w:link w:val="Heading2Char"/>
    <w:uiPriority w:val="9"/>
    <w:unhideWhenUsed/>
    <w:qFormat/>
    <w:rsid w:val="00F672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72F9"/>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F672F9"/>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F672F9"/>
    <w:rPr>
      <w:rFonts w:asciiTheme="minorHAnsi" w:eastAsiaTheme="minorEastAsia" w:hAnsiTheme="minorHAnsi"/>
      <w:sz w:val="22"/>
    </w:rPr>
  </w:style>
  <w:style w:type="paragraph" w:styleId="ListParagraph">
    <w:name w:val="List Paragraph"/>
    <w:basedOn w:val="Normal"/>
    <w:uiPriority w:val="99"/>
    <w:qFormat/>
    <w:rsid w:val="00F672F9"/>
    <w:pPr>
      <w:ind w:left="720"/>
      <w:contextualSpacing/>
    </w:pPr>
  </w:style>
  <w:style w:type="paragraph" w:styleId="Header">
    <w:name w:val="header"/>
    <w:basedOn w:val="Normal"/>
    <w:link w:val="HeaderChar"/>
    <w:uiPriority w:val="99"/>
    <w:unhideWhenUsed/>
    <w:rsid w:val="00483D87"/>
    <w:pPr>
      <w:tabs>
        <w:tab w:val="center" w:pos="4680"/>
        <w:tab w:val="right" w:pos="9360"/>
      </w:tabs>
    </w:pPr>
  </w:style>
  <w:style w:type="character" w:customStyle="1" w:styleId="HeaderChar">
    <w:name w:val="Header Char"/>
    <w:basedOn w:val="DefaultParagraphFont"/>
    <w:link w:val="Header"/>
    <w:uiPriority w:val="99"/>
    <w:rsid w:val="00483D87"/>
    <w:rPr>
      <w:rFonts w:ascii="Calibri" w:eastAsia="Calibri" w:hAnsi="Calibri" w:cs="Times New Roman"/>
      <w:sz w:val="22"/>
    </w:rPr>
  </w:style>
  <w:style w:type="paragraph" w:styleId="Footer">
    <w:name w:val="footer"/>
    <w:basedOn w:val="Normal"/>
    <w:link w:val="FooterChar"/>
    <w:uiPriority w:val="99"/>
    <w:unhideWhenUsed/>
    <w:rsid w:val="00483D87"/>
    <w:pPr>
      <w:tabs>
        <w:tab w:val="center" w:pos="4680"/>
        <w:tab w:val="right" w:pos="9360"/>
      </w:tabs>
    </w:pPr>
  </w:style>
  <w:style w:type="character" w:customStyle="1" w:styleId="FooterChar">
    <w:name w:val="Footer Char"/>
    <w:basedOn w:val="DefaultParagraphFont"/>
    <w:link w:val="Footer"/>
    <w:uiPriority w:val="99"/>
    <w:rsid w:val="00483D87"/>
    <w:rPr>
      <w:rFonts w:ascii="Calibri" w:eastAsia="Calibri" w:hAnsi="Calibri" w:cs="Times New Roman"/>
      <w:sz w:val="22"/>
    </w:rPr>
  </w:style>
  <w:style w:type="paragraph" w:styleId="BalloonText">
    <w:name w:val="Balloon Text"/>
    <w:basedOn w:val="Normal"/>
    <w:link w:val="BalloonTextChar"/>
    <w:uiPriority w:val="99"/>
    <w:semiHidden/>
    <w:unhideWhenUsed/>
    <w:rsid w:val="00EC0AFD"/>
    <w:rPr>
      <w:rFonts w:ascii="Tahoma" w:hAnsi="Tahoma" w:cs="Tahoma"/>
      <w:sz w:val="16"/>
      <w:szCs w:val="16"/>
    </w:rPr>
  </w:style>
  <w:style w:type="character" w:customStyle="1" w:styleId="BalloonTextChar">
    <w:name w:val="Balloon Text Char"/>
    <w:basedOn w:val="DefaultParagraphFont"/>
    <w:link w:val="BalloonText"/>
    <w:uiPriority w:val="99"/>
    <w:semiHidden/>
    <w:rsid w:val="00EC0AF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EBB02-047A-491B-A657-F0BE33D3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2037</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2012-05-07T16:02:00Z</cp:lastPrinted>
  <dcterms:created xsi:type="dcterms:W3CDTF">2011-12-19T16:10:00Z</dcterms:created>
  <dcterms:modified xsi:type="dcterms:W3CDTF">2012-05-15T02:59:00Z</dcterms:modified>
</cp:coreProperties>
</file>